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3C1" w14:textId="2F654AD8" w:rsidR="001265C1" w:rsidRPr="009B5880" w:rsidRDefault="004D503B" w:rsidP="005829AD">
      <w:pPr>
        <w:jc w:val="center"/>
        <w:rPr>
          <w:rFonts w:cstheme="minorHAnsi"/>
          <w:b/>
          <w:sz w:val="24"/>
          <w:szCs w:val="24"/>
        </w:rPr>
      </w:pPr>
      <w:r w:rsidRPr="009B5880">
        <w:rPr>
          <w:rFonts w:cstheme="minorHAnsi"/>
          <w:b/>
          <w:bCs/>
          <w:noProof/>
          <w:color w:val="FFFFFF"/>
          <w:kern w:val="36"/>
          <w:lang w:eastAsia="en-GB"/>
        </w:rPr>
        <w:drawing>
          <wp:anchor distT="0" distB="0" distL="114300" distR="114300" simplePos="0" relativeHeight="251659264" behindDoc="1" locked="0" layoutInCell="1" allowOverlap="1" wp14:anchorId="5795A66E" wp14:editId="36190C91">
            <wp:simplePos x="0" y="0"/>
            <wp:positionH relativeFrom="margin">
              <wp:posOffset>8853777</wp:posOffset>
            </wp:positionH>
            <wp:positionV relativeFrom="paragraph">
              <wp:posOffset>-369736</wp:posOffset>
            </wp:positionV>
            <wp:extent cx="731520" cy="6832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_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19" cy="68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669" w:rsidRPr="009B5880">
        <w:rPr>
          <w:rFonts w:cstheme="minorHAnsi"/>
          <w:b/>
          <w:sz w:val="24"/>
          <w:szCs w:val="24"/>
        </w:rPr>
        <w:t>C</w:t>
      </w:r>
      <w:r w:rsidR="007B7E39" w:rsidRPr="009B5880">
        <w:rPr>
          <w:rFonts w:cstheme="minorHAnsi"/>
          <w:b/>
          <w:sz w:val="24"/>
          <w:szCs w:val="24"/>
        </w:rPr>
        <w:t xml:space="preserve">ONTEXTUAL RISK </w:t>
      </w:r>
      <w:r w:rsidR="00736669" w:rsidRPr="009B5880">
        <w:rPr>
          <w:rFonts w:cstheme="minorHAnsi"/>
          <w:b/>
          <w:sz w:val="24"/>
          <w:szCs w:val="24"/>
        </w:rPr>
        <w:t>(including Exploitation)</w:t>
      </w:r>
      <w:r w:rsidR="00C52E14" w:rsidRPr="009B5880">
        <w:rPr>
          <w:rFonts w:cstheme="minorHAnsi"/>
          <w:b/>
          <w:sz w:val="24"/>
          <w:szCs w:val="24"/>
        </w:rPr>
        <w:t xml:space="preserve"> </w:t>
      </w:r>
      <w:r w:rsidR="007F2DC1" w:rsidRPr="009B5880">
        <w:rPr>
          <w:rFonts w:cstheme="minorHAnsi"/>
          <w:b/>
          <w:sz w:val="24"/>
          <w:szCs w:val="24"/>
        </w:rPr>
        <w:t>S</w:t>
      </w:r>
      <w:r w:rsidR="007B7E39" w:rsidRPr="009B5880">
        <w:rPr>
          <w:rFonts w:cstheme="minorHAnsi"/>
          <w:b/>
          <w:sz w:val="24"/>
          <w:szCs w:val="24"/>
        </w:rPr>
        <w:t>CREENING TOOL</w:t>
      </w:r>
    </w:p>
    <w:tbl>
      <w:tblPr>
        <w:tblStyle w:val="TableGrid"/>
        <w:tblW w:w="15740" w:type="dxa"/>
        <w:jc w:val="center"/>
        <w:tblLayout w:type="fixed"/>
        <w:tblLook w:val="04A0" w:firstRow="1" w:lastRow="0" w:firstColumn="1" w:lastColumn="0" w:noHBand="0" w:noVBand="1"/>
      </w:tblPr>
      <w:tblGrid>
        <w:gridCol w:w="1983"/>
        <w:gridCol w:w="1554"/>
        <w:gridCol w:w="1842"/>
        <w:gridCol w:w="1842"/>
        <w:gridCol w:w="469"/>
        <w:gridCol w:w="1372"/>
        <w:gridCol w:w="1984"/>
        <w:gridCol w:w="2549"/>
        <w:gridCol w:w="1500"/>
        <w:gridCol w:w="645"/>
      </w:tblGrid>
      <w:tr w:rsidR="00E8159A" w:rsidRPr="009B5880" w14:paraId="22D4D8DF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4906F0E3" w14:textId="77777777" w:rsidR="00E8159A" w:rsidRPr="009B5880" w:rsidRDefault="00F30688" w:rsidP="00C52E14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Child or young person’s n</w:t>
            </w:r>
            <w:r w:rsidR="00E8159A" w:rsidRPr="009B5880">
              <w:rPr>
                <w:rFonts w:cstheme="minorHAnsi"/>
                <w:b/>
              </w:rPr>
              <w:t>ame</w:t>
            </w:r>
          </w:p>
        </w:tc>
        <w:tc>
          <w:tcPr>
            <w:tcW w:w="3686" w:type="dxa"/>
            <w:gridSpan w:val="2"/>
          </w:tcPr>
          <w:p w14:paraId="2A5410DA" w14:textId="77777777" w:rsidR="00E8159A" w:rsidRPr="009B5880" w:rsidRDefault="00E8159A" w:rsidP="00C52E14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7617539C" w14:textId="7A5BFDC4" w:rsidR="00E8159A" w:rsidRPr="009B5880" w:rsidRDefault="00E8159A" w:rsidP="00C52E14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Y</w:t>
            </w:r>
            <w:r w:rsidR="00135B60" w:rsidRPr="009B5880">
              <w:rPr>
                <w:rFonts w:cstheme="minorHAnsi"/>
                <w:b/>
              </w:rPr>
              <w:t>outh Justice</w:t>
            </w:r>
            <w:r w:rsidRPr="009B5880">
              <w:rPr>
                <w:rFonts w:cstheme="minorHAnsi"/>
                <w:b/>
              </w:rPr>
              <w:t xml:space="preserve"> Involvement</w:t>
            </w:r>
          </w:p>
          <w:p w14:paraId="77EF6E65" w14:textId="77777777" w:rsidR="00751769" w:rsidRPr="009B5880" w:rsidRDefault="00751769" w:rsidP="00C52E14">
            <w:pPr>
              <w:rPr>
                <w:rFonts w:cstheme="minorHAnsi"/>
              </w:rPr>
            </w:pPr>
            <w:r w:rsidRPr="009B5880">
              <w:rPr>
                <w:rFonts w:cstheme="minorHAnsi"/>
              </w:rPr>
              <w:t>(Yes / No / Previous)</w:t>
            </w:r>
          </w:p>
        </w:tc>
        <w:tc>
          <w:tcPr>
            <w:tcW w:w="4688" w:type="dxa"/>
            <w:gridSpan w:val="3"/>
          </w:tcPr>
          <w:p w14:paraId="376B1A18" w14:textId="6231E684" w:rsidR="00E8159A" w:rsidRPr="009B5880" w:rsidRDefault="00E8159A" w:rsidP="00C52E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159A" w:rsidRPr="009B5880" w14:paraId="3DF77244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5A90A7CB" w14:textId="77777777" w:rsidR="00E8159A" w:rsidRPr="009B5880" w:rsidRDefault="00E8159A" w:rsidP="00C52E14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 xml:space="preserve">Gender </w:t>
            </w:r>
          </w:p>
        </w:tc>
        <w:tc>
          <w:tcPr>
            <w:tcW w:w="3686" w:type="dxa"/>
            <w:gridSpan w:val="2"/>
          </w:tcPr>
          <w:p w14:paraId="7A820D34" w14:textId="77777777" w:rsidR="00E8159A" w:rsidRPr="009B5880" w:rsidRDefault="00E8159A" w:rsidP="00C52E14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6A418AC2" w14:textId="77777777" w:rsidR="00751769" w:rsidRPr="009B5880" w:rsidRDefault="00E8159A" w:rsidP="00C52E14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Known to Police</w:t>
            </w:r>
          </w:p>
          <w:p w14:paraId="6F7532E1" w14:textId="77777777" w:rsidR="00E8159A" w:rsidRPr="009B5880" w:rsidRDefault="00751769" w:rsidP="00C52E14">
            <w:pPr>
              <w:rPr>
                <w:rFonts w:cstheme="minorHAnsi"/>
              </w:rPr>
            </w:pPr>
            <w:r w:rsidRPr="009B5880">
              <w:rPr>
                <w:rFonts w:cstheme="minorHAnsi"/>
              </w:rPr>
              <w:t xml:space="preserve">(Yes / No) </w:t>
            </w:r>
          </w:p>
        </w:tc>
        <w:tc>
          <w:tcPr>
            <w:tcW w:w="4688" w:type="dxa"/>
            <w:gridSpan w:val="3"/>
          </w:tcPr>
          <w:p w14:paraId="7E2DCBFC" w14:textId="77777777" w:rsidR="00E8159A" w:rsidRPr="009B5880" w:rsidRDefault="00E8159A" w:rsidP="00C52E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159A" w:rsidRPr="009B5880" w14:paraId="438BEDEC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58E76DF2" w14:textId="77777777" w:rsidR="00E8159A" w:rsidRPr="009B5880" w:rsidRDefault="00E8159A" w:rsidP="00C52E14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 xml:space="preserve">DOB &amp; AGE </w:t>
            </w:r>
          </w:p>
        </w:tc>
        <w:tc>
          <w:tcPr>
            <w:tcW w:w="3686" w:type="dxa"/>
            <w:gridSpan w:val="2"/>
          </w:tcPr>
          <w:p w14:paraId="4171D58D" w14:textId="77777777" w:rsidR="00E8159A" w:rsidRPr="009B5880" w:rsidRDefault="00E8159A" w:rsidP="00C52E14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471A46A2" w14:textId="77777777" w:rsidR="00751769" w:rsidRPr="009B5880" w:rsidRDefault="00E8159A" w:rsidP="00C52E14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CAMH</w:t>
            </w:r>
            <w:r w:rsidR="00751769" w:rsidRPr="009B5880">
              <w:rPr>
                <w:rFonts w:cstheme="minorHAnsi"/>
                <w:b/>
              </w:rPr>
              <w:t xml:space="preserve"> </w:t>
            </w:r>
          </w:p>
          <w:p w14:paraId="56148878" w14:textId="77777777" w:rsidR="00E8159A" w:rsidRPr="009B5880" w:rsidRDefault="00751769" w:rsidP="00C52E14">
            <w:pPr>
              <w:rPr>
                <w:rFonts w:cstheme="minorHAnsi"/>
              </w:rPr>
            </w:pPr>
            <w:r w:rsidRPr="009B5880">
              <w:rPr>
                <w:rFonts w:cstheme="minorHAnsi"/>
              </w:rPr>
              <w:t>(Yes / No / Previous)</w:t>
            </w:r>
          </w:p>
        </w:tc>
        <w:tc>
          <w:tcPr>
            <w:tcW w:w="4688" w:type="dxa"/>
            <w:gridSpan w:val="3"/>
          </w:tcPr>
          <w:p w14:paraId="6CC458B4" w14:textId="77777777" w:rsidR="00E8159A" w:rsidRPr="009B5880" w:rsidRDefault="00E8159A" w:rsidP="00C52E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159A" w:rsidRPr="009B5880" w14:paraId="2A551F0C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6A334C60" w14:textId="77777777" w:rsidR="00E8159A" w:rsidRPr="009B5880" w:rsidRDefault="00E8159A" w:rsidP="00E8159A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 xml:space="preserve">Ethnicity </w:t>
            </w:r>
          </w:p>
        </w:tc>
        <w:tc>
          <w:tcPr>
            <w:tcW w:w="3686" w:type="dxa"/>
            <w:gridSpan w:val="2"/>
          </w:tcPr>
          <w:p w14:paraId="4D05F051" w14:textId="77777777" w:rsidR="00E8159A" w:rsidRPr="009B5880" w:rsidRDefault="00E8159A" w:rsidP="00E8159A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77E12D69" w14:textId="1C4D6CC0" w:rsidR="00E8159A" w:rsidRPr="009B5880" w:rsidRDefault="00E8159A" w:rsidP="00E8159A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 xml:space="preserve">Education Placement </w:t>
            </w:r>
            <w:r w:rsidR="00751769" w:rsidRPr="009B5880">
              <w:rPr>
                <w:rFonts w:cstheme="minorHAnsi"/>
              </w:rPr>
              <w:t xml:space="preserve">(Name of </w:t>
            </w:r>
            <w:r w:rsidR="005E023B">
              <w:rPr>
                <w:rFonts w:cstheme="minorHAnsi"/>
              </w:rPr>
              <w:t>provision</w:t>
            </w:r>
            <w:r w:rsidR="00751769" w:rsidRPr="009B5880">
              <w:rPr>
                <w:rFonts w:cstheme="minorHAnsi"/>
              </w:rPr>
              <w:t>)</w:t>
            </w:r>
          </w:p>
        </w:tc>
        <w:tc>
          <w:tcPr>
            <w:tcW w:w="4688" w:type="dxa"/>
            <w:gridSpan w:val="3"/>
          </w:tcPr>
          <w:p w14:paraId="14981B1F" w14:textId="77777777" w:rsidR="00E8159A" w:rsidRPr="009B5880" w:rsidRDefault="00E8159A" w:rsidP="00E815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159A" w:rsidRPr="009B5880" w14:paraId="488039D4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1E94DE56" w14:textId="5F29D4F7" w:rsidR="00E8159A" w:rsidRPr="009B5880" w:rsidRDefault="00977111" w:rsidP="00E8159A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Accommodation Type</w:t>
            </w:r>
          </w:p>
        </w:tc>
        <w:tc>
          <w:tcPr>
            <w:tcW w:w="3686" w:type="dxa"/>
            <w:gridSpan w:val="2"/>
          </w:tcPr>
          <w:p w14:paraId="50224DF3" w14:textId="77777777" w:rsidR="00E8159A" w:rsidRPr="009B5880" w:rsidRDefault="00E8159A" w:rsidP="00E8159A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4F1552C5" w14:textId="77777777" w:rsidR="00E8159A" w:rsidRPr="009B5880" w:rsidRDefault="00E8159A" w:rsidP="00E8159A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Current Attendance</w:t>
            </w:r>
            <w:r w:rsidR="00751769" w:rsidRPr="009B5880">
              <w:rPr>
                <w:rFonts w:cstheme="minorHAnsi"/>
                <w:b/>
              </w:rPr>
              <w:t xml:space="preserve"> </w:t>
            </w:r>
            <w:r w:rsidR="00751769" w:rsidRPr="009B5880">
              <w:rPr>
                <w:rFonts w:cstheme="minorHAnsi"/>
              </w:rPr>
              <w:t>(%)</w:t>
            </w:r>
          </w:p>
        </w:tc>
        <w:tc>
          <w:tcPr>
            <w:tcW w:w="4688" w:type="dxa"/>
            <w:gridSpan w:val="3"/>
          </w:tcPr>
          <w:p w14:paraId="00153433" w14:textId="77777777" w:rsidR="00E8159A" w:rsidRPr="009B5880" w:rsidRDefault="00E8159A" w:rsidP="00E815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159A" w:rsidRPr="009B5880" w14:paraId="0DA8116E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3A957578" w14:textId="6D22A729" w:rsidR="00E8159A" w:rsidRPr="009B5880" w:rsidRDefault="001F4766" w:rsidP="001E1C17">
            <w:pPr>
              <w:rPr>
                <w:rFonts w:cstheme="minorHAnsi"/>
              </w:rPr>
            </w:pPr>
            <w:r w:rsidRPr="009B5880">
              <w:rPr>
                <w:rFonts w:cstheme="minorHAnsi"/>
                <w:b/>
              </w:rPr>
              <w:t xml:space="preserve">CSC </w:t>
            </w:r>
            <w:r w:rsidR="00E8159A" w:rsidRPr="009B5880">
              <w:rPr>
                <w:rFonts w:cstheme="minorHAnsi"/>
                <w:b/>
              </w:rPr>
              <w:t xml:space="preserve">Legal Status </w:t>
            </w:r>
            <w:r w:rsidR="00751769" w:rsidRPr="009B5880">
              <w:rPr>
                <w:rFonts w:cstheme="minorHAnsi"/>
              </w:rPr>
              <w:t>(</w:t>
            </w:r>
            <w:r w:rsidR="00C67082" w:rsidRPr="009B5880">
              <w:rPr>
                <w:rFonts w:cstheme="minorHAnsi"/>
              </w:rPr>
              <w:t>i.e.,</w:t>
            </w:r>
            <w:r w:rsidR="00751769" w:rsidRPr="009B5880">
              <w:rPr>
                <w:rFonts w:cstheme="minorHAnsi"/>
              </w:rPr>
              <w:t xml:space="preserve"> S17, S47 CP Plan, S31, </w:t>
            </w:r>
            <w:r w:rsidR="001E1C17" w:rsidRPr="009B5880">
              <w:rPr>
                <w:rFonts w:cstheme="minorHAnsi"/>
              </w:rPr>
              <w:t>t</w:t>
            </w:r>
            <w:r w:rsidR="00751769" w:rsidRPr="009B5880">
              <w:rPr>
                <w:rFonts w:cstheme="minorHAnsi"/>
              </w:rPr>
              <w:t>argeted services)</w:t>
            </w:r>
          </w:p>
        </w:tc>
        <w:tc>
          <w:tcPr>
            <w:tcW w:w="3686" w:type="dxa"/>
            <w:gridSpan w:val="2"/>
          </w:tcPr>
          <w:p w14:paraId="12C8425B" w14:textId="77777777" w:rsidR="00E8159A" w:rsidRPr="009B5880" w:rsidRDefault="00E8159A" w:rsidP="00E8159A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27A654A8" w14:textId="77777777" w:rsidR="00751769" w:rsidRPr="009B5880" w:rsidRDefault="00E8159A" w:rsidP="00E8159A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SEND</w:t>
            </w:r>
            <w:r w:rsidR="00751769" w:rsidRPr="009B5880">
              <w:rPr>
                <w:rFonts w:cstheme="minorHAnsi"/>
                <w:b/>
              </w:rPr>
              <w:t xml:space="preserve"> </w:t>
            </w:r>
          </w:p>
          <w:p w14:paraId="330A8254" w14:textId="77777777" w:rsidR="00E8159A" w:rsidRPr="009B5880" w:rsidRDefault="00751769" w:rsidP="00E8159A">
            <w:pPr>
              <w:rPr>
                <w:rFonts w:cstheme="minorHAnsi"/>
              </w:rPr>
            </w:pPr>
            <w:r w:rsidRPr="009B5880">
              <w:rPr>
                <w:rFonts w:cstheme="minorHAnsi"/>
              </w:rPr>
              <w:t>(Yes/No)</w:t>
            </w:r>
          </w:p>
        </w:tc>
        <w:tc>
          <w:tcPr>
            <w:tcW w:w="4688" w:type="dxa"/>
            <w:gridSpan w:val="3"/>
          </w:tcPr>
          <w:p w14:paraId="3536AD6D" w14:textId="77777777" w:rsidR="00E8159A" w:rsidRPr="009B5880" w:rsidRDefault="00E8159A" w:rsidP="00E815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159A" w:rsidRPr="009B5880" w14:paraId="5C00EDB7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03B172D8" w14:textId="77777777" w:rsidR="00751769" w:rsidRPr="009B5880" w:rsidRDefault="00E8159A" w:rsidP="00E8159A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 xml:space="preserve">Home Address </w:t>
            </w:r>
          </w:p>
          <w:p w14:paraId="498F7FB1" w14:textId="77777777" w:rsidR="00E8159A" w:rsidRPr="009B5880" w:rsidRDefault="00751769" w:rsidP="00E8159A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</w:rPr>
              <w:t xml:space="preserve">(Address / </w:t>
            </w:r>
            <w:r w:rsidR="00E8159A" w:rsidRPr="009B5880">
              <w:rPr>
                <w:rFonts w:cstheme="minorHAnsi"/>
              </w:rPr>
              <w:t>Postcode</w:t>
            </w:r>
            <w:r w:rsidRPr="009B5880">
              <w:rPr>
                <w:rFonts w:cstheme="minorHAnsi"/>
              </w:rPr>
              <w:t>)</w:t>
            </w:r>
          </w:p>
        </w:tc>
        <w:tc>
          <w:tcPr>
            <w:tcW w:w="3686" w:type="dxa"/>
            <w:gridSpan w:val="2"/>
          </w:tcPr>
          <w:p w14:paraId="21227E1F" w14:textId="77777777" w:rsidR="00E8159A" w:rsidRPr="009B5880" w:rsidRDefault="00E8159A" w:rsidP="00E8159A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434D366A" w14:textId="248FBD35" w:rsidR="00E8159A" w:rsidRPr="009B5880" w:rsidRDefault="00E8159A" w:rsidP="00E8159A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Alcohol</w:t>
            </w:r>
            <w:r w:rsidR="00640BDE" w:rsidRPr="009B5880">
              <w:rPr>
                <w:rFonts w:cstheme="minorHAnsi"/>
                <w:b/>
              </w:rPr>
              <w:t>/ Substance</w:t>
            </w:r>
            <w:r w:rsidRPr="009B5880">
              <w:rPr>
                <w:rFonts w:cstheme="minorHAnsi"/>
                <w:b/>
              </w:rPr>
              <w:t xml:space="preserve"> Misuse</w:t>
            </w:r>
            <w:r w:rsidR="00751769" w:rsidRPr="009B5880">
              <w:rPr>
                <w:rFonts w:cstheme="minorHAnsi"/>
                <w:b/>
              </w:rPr>
              <w:t xml:space="preserve"> </w:t>
            </w:r>
            <w:r w:rsidR="00751769" w:rsidRPr="009B5880">
              <w:rPr>
                <w:rFonts w:cstheme="minorHAnsi"/>
              </w:rPr>
              <w:t>(Yes</w:t>
            </w:r>
            <w:r w:rsidR="009D393B" w:rsidRPr="009B5880">
              <w:rPr>
                <w:rFonts w:cstheme="minorHAnsi"/>
              </w:rPr>
              <w:t xml:space="preserve"> </w:t>
            </w:r>
            <w:r w:rsidR="00751769" w:rsidRPr="009B5880">
              <w:rPr>
                <w:rFonts w:cstheme="minorHAnsi"/>
              </w:rPr>
              <w:t>/</w:t>
            </w:r>
            <w:r w:rsidR="009D393B" w:rsidRPr="009B5880">
              <w:rPr>
                <w:rFonts w:cstheme="minorHAnsi"/>
              </w:rPr>
              <w:t xml:space="preserve"> </w:t>
            </w:r>
            <w:r w:rsidR="00751769" w:rsidRPr="009B5880">
              <w:rPr>
                <w:rFonts w:cstheme="minorHAnsi"/>
              </w:rPr>
              <w:t>No</w:t>
            </w:r>
            <w:r w:rsidR="009D393B" w:rsidRPr="009B5880">
              <w:rPr>
                <w:rFonts w:cstheme="minorHAnsi"/>
              </w:rPr>
              <w:t xml:space="preserve"> / suspected</w:t>
            </w:r>
            <w:r w:rsidR="00640BDE" w:rsidRPr="009B5880">
              <w:rPr>
                <w:rFonts w:cstheme="minorHAnsi"/>
              </w:rPr>
              <w:t>)</w:t>
            </w:r>
          </w:p>
        </w:tc>
        <w:tc>
          <w:tcPr>
            <w:tcW w:w="4688" w:type="dxa"/>
            <w:gridSpan w:val="3"/>
          </w:tcPr>
          <w:p w14:paraId="042D6178" w14:textId="77777777" w:rsidR="00E8159A" w:rsidRPr="009B5880" w:rsidRDefault="00E8159A" w:rsidP="00E815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600" w:rsidRPr="009B5880" w14:paraId="0A0137B3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27142CB1" w14:textId="2B0FE555" w:rsidR="005C3600" w:rsidRPr="009B5880" w:rsidRDefault="005C3600" w:rsidP="005C36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Context/s of concern:</w:t>
            </w:r>
          </w:p>
        </w:tc>
        <w:tc>
          <w:tcPr>
            <w:tcW w:w="1843" w:type="dxa"/>
          </w:tcPr>
          <w:p w14:paraId="32603975" w14:textId="54DDA522" w:rsidR="005C3600" w:rsidRPr="009B5880" w:rsidRDefault="005C3600" w:rsidP="005C360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 xml:space="preserve">Home  </w:t>
            </w:r>
            <w:sdt>
              <w:sdtPr>
                <w:rPr>
                  <w:rFonts w:cstheme="minorHAnsi"/>
                  <w:b/>
                  <w:sz w:val="20"/>
                  <w:szCs w:val="24"/>
                </w:rPr>
                <w:id w:val="165318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C035BEA" w14:textId="71BA0D59" w:rsidR="005C3600" w:rsidRPr="009B5880" w:rsidRDefault="005C3600" w:rsidP="005C360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 xml:space="preserve">Family </w:t>
            </w:r>
            <w:sdt>
              <w:sdtPr>
                <w:rPr>
                  <w:rFonts w:cstheme="minorHAnsi"/>
                  <w:b/>
                  <w:sz w:val="20"/>
                  <w:szCs w:val="24"/>
                </w:rPr>
                <w:id w:val="-140653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shd w:val="clear" w:color="auto" w:fill="auto"/>
          </w:tcPr>
          <w:p w14:paraId="0E00B00C" w14:textId="1CDCD5E6" w:rsidR="005C3600" w:rsidRPr="00F410A0" w:rsidRDefault="005C3600" w:rsidP="005C3600">
            <w:pPr>
              <w:rPr>
                <w:rFonts w:cstheme="minorHAnsi"/>
                <w:b/>
                <w:sz w:val="20"/>
                <w:szCs w:val="20"/>
              </w:rPr>
            </w:pPr>
            <w:r w:rsidRPr="00F410A0">
              <w:rPr>
                <w:rFonts w:cstheme="minorHAnsi"/>
                <w:b/>
                <w:sz w:val="20"/>
                <w:szCs w:val="20"/>
              </w:rPr>
              <w:t xml:space="preserve">School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80681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10A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37EA0324" w14:textId="5F068D27" w:rsidR="005C3600" w:rsidRPr="00F410A0" w:rsidRDefault="005C3600" w:rsidP="005C3600">
            <w:pPr>
              <w:rPr>
                <w:rFonts w:cstheme="minorHAnsi"/>
                <w:b/>
                <w:sz w:val="20"/>
                <w:szCs w:val="20"/>
              </w:rPr>
            </w:pPr>
            <w:r w:rsidRPr="00F410A0">
              <w:rPr>
                <w:rFonts w:cstheme="minorHAnsi"/>
                <w:b/>
                <w:sz w:val="20"/>
                <w:szCs w:val="20"/>
              </w:rPr>
              <w:t xml:space="preserve">Peers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1825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10A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1DF03EE" w14:textId="7DE17ACC" w:rsidR="005C3600" w:rsidRPr="00F410A0" w:rsidRDefault="00F410A0" w:rsidP="005C3600">
            <w:pPr>
              <w:rPr>
                <w:rFonts w:cstheme="minorHAnsi"/>
                <w:sz w:val="20"/>
                <w:szCs w:val="20"/>
              </w:rPr>
            </w:pPr>
            <w:r w:rsidRPr="00F410A0">
              <w:rPr>
                <w:rFonts w:cstheme="minorHAnsi"/>
                <w:b/>
                <w:bCs/>
                <w:sz w:val="20"/>
                <w:szCs w:val="20"/>
              </w:rPr>
              <w:t>Spaces/neighbourhood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5C3600" w:rsidRPr="00F410A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94320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600" w:rsidRPr="00F410A0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37" w:type="dxa"/>
            <w:gridSpan w:val="2"/>
          </w:tcPr>
          <w:p w14:paraId="27873B78" w14:textId="4AC4EACC" w:rsidR="005C3600" w:rsidRPr="00F410A0" w:rsidRDefault="005C3600" w:rsidP="005C3600">
            <w:pPr>
              <w:rPr>
                <w:rFonts w:cstheme="minorHAnsi"/>
                <w:sz w:val="20"/>
                <w:szCs w:val="20"/>
              </w:rPr>
            </w:pPr>
            <w:r w:rsidRPr="00F410A0">
              <w:rPr>
                <w:rFonts w:cstheme="minorHAnsi"/>
                <w:b/>
                <w:bCs/>
                <w:sz w:val="20"/>
                <w:szCs w:val="20"/>
              </w:rPr>
              <w:t xml:space="preserve">Online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11654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10A0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3600" w:rsidRPr="009B5880" w14:paraId="04C72CD3" w14:textId="77777777" w:rsidTr="00720290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1B99CFB7" w14:textId="18764324" w:rsidR="005C3600" w:rsidRPr="009B5880" w:rsidRDefault="005C3600" w:rsidP="005C36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Please describe the concerns within the contexts selected above:</w:t>
            </w:r>
          </w:p>
        </w:tc>
        <w:tc>
          <w:tcPr>
            <w:tcW w:w="3686" w:type="dxa"/>
            <w:gridSpan w:val="2"/>
          </w:tcPr>
          <w:p w14:paraId="76C25CC5" w14:textId="77777777" w:rsidR="005C3600" w:rsidRPr="009B5880" w:rsidRDefault="005C3600" w:rsidP="005C3600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196DE1BD" w14:textId="77777777" w:rsidR="005C3600" w:rsidRPr="009B5880" w:rsidRDefault="005C3600" w:rsidP="005C3600">
            <w:pPr>
              <w:rPr>
                <w:rFonts w:cstheme="minorHAnsi"/>
                <w:b/>
              </w:rPr>
            </w:pPr>
          </w:p>
        </w:tc>
        <w:tc>
          <w:tcPr>
            <w:tcW w:w="4688" w:type="dxa"/>
            <w:gridSpan w:val="3"/>
          </w:tcPr>
          <w:p w14:paraId="2779BFFE" w14:textId="77777777" w:rsidR="005C3600" w:rsidRPr="009B5880" w:rsidRDefault="005C3600" w:rsidP="005C36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6716" w:rsidRPr="009B5880" w14:paraId="0D35F545" w14:textId="77777777" w:rsidTr="00720290">
        <w:trPr>
          <w:jc w:val="center"/>
        </w:trPr>
        <w:tc>
          <w:tcPr>
            <w:tcW w:w="15740" w:type="dxa"/>
            <w:gridSpan w:val="10"/>
            <w:shd w:val="clear" w:color="auto" w:fill="D9D9D9" w:themeFill="background1" w:themeFillShade="D9"/>
            <w:vAlign w:val="center"/>
          </w:tcPr>
          <w:p w14:paraId="78DB3966" w14:textId="10E79305" w:rsidR="00AE1870" w:rsidRPr="004D503B" w:rsidRDefault="00B56716" w:rsidP="00B907B6">
            <w:pPr>
              <w:rPr>
                <w:rFonts w:cstheme="minorHAnsi"/>
                <w:b/>
              </w:rPr>
            </w:pPr>
            <w:r w:rsidRPr="004D503B">
              <w:rPr>
                <w:rFonts w:cstheme="minorHAnsi"/>
                <w:b/>
              </w:rPr>
              <w:t xml:space="preserve">RISK CATEGORIES </w:t>
            </w:r>
            <w:r w:rsidR="002D6966" w:rsidRPr="004D503B">
              <w:rPr>
                <w:rFonts w:cstheme="minorHAnsi"/>
                <w:bCs/>
              </w:rPr>
              <w:t>(add X to relevant box)</w:t>
            </w:r>
          </w:p>
        </w:tc>
      </w:tr>
      <w:tr w:rsidR="00E8159A" w:rsidRPr="009B5880" w14:paraId="689E4AB3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6A0F0B3D" w14:textId="3CE5CEEB" w:rsidR="00E8159A" w:rsidRPr="009B5880" w:rsidRDefault="004C0296" w:rsidP="00E815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1.</w:t>
            </w:r>
            <w:r w:rsidR="00F30688" w:rsidRPr="009B5880">
              <w:rPr>
                <w:rFonts w:cstheme="minorHAnsi"/>
                <w:b/>
                <w:sz w:val="24"/>
                <w:szCs w:val="24"/>
              </w:rPr>
              <w:t>Running Away/</w:t>
            </w:r>
            <w:r w:rsidR="00E8159A" w:rsidRPr="009B5880">
              <w:rPr>
                <w:rFonts w:cstheme="minorHAnsi"/>
                <w:b/>
                <w:sz w:val="24"/>
                <w:szCs w:val="24"/>
              </w:rPr>
              <w:t xml:space="preserve"> Going Missing</w:t>
            </w:r>
          </w:p>
        </w:tc>
        <w:tc>
          <w:tcPr>
            <w:tcW w:w="1555" w:type="dxa"/>
            <w:shd w:val="clear" w:color="auto" w:fill="92D050"/>
          </w:tcPr>
          <w:p w14:paraId="5E2F25AF" w14:textId="77777777" w:rsidR="00E8159A" w:rsidRPr="009B5880" w:rsidRDefault="00D7330F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  <w:r w:rsidR="00E8159A" w:rsidRPr="009B58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565" w:type="dxa"/>
            <w:gridSpan w:val="7"/>
          </w:tcPr>
          <w:p w14:paraId="51C59472" w14:textId="3D98DB77" w:rsidR="00E8159A" w:rsidRPr="009B5880" w:rsidRDefault="00E8159A" w:rsidP="00E8159A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Regularly coming home late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Absent without permission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Returning late to care home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Absent from school</w:t>
            </w:r>
            <w:r w:rsidR="00B56716" w:rsidRPr="009B5880">
              <w:rPr>
                <w:rFonts w:cstheme="minorHAnsi"/>
                <w:sz w:val="19"/>
                <w:szCs w:val="19"/>
              </w:rPr>
              <w:t>/</w:t>
            </w:r>
            <w:r w:rsidR="00030836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Pr="009B5880">
              <w:rPr>
                <w:rFonts w:cstheme="minorHAnsi"/>
                <w:sz w:val="19"/>
                <w:szCs w:val="19"/>
              </w:rPr>
              <w:t>Whereabouts often unknown</w:t>
            </w:r>
          </w:p>
        </w:tc>
        <w:tc>
          <w:tcPr>
            <w:tcW w:w="636" w:type="dxa"/>
          </w:tcPr>
          <w:p w14:paraId="23DCCC82" w14:textId="77777777" w:rsidR="00E8159A" w:rsidRPr="009B5880" w:rsidRDefault="00E8159A" w:rsidP="00E8159A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8159A" w:rsidRPr="009B5880" w14:paraId="711B4DA5" w14:textId="77777777" w:rsidTr="00720290">
        <w:trPr>
          <w:jc w:val="center"/>
        </w:trPr>
        <w:tc>
          <w:tcPr>
            <w:tcW w:w="1984" w:type="dxa"/>
            <w:vMerge/>
          </w:tcPr>
          <w:p w14:paraId="1BA4AD11" w14:textId="77777777" w:rsidR="00E8159A" w:rsidRPr="009B5880" w:rsidRDefault="00E8159A" w:rsidP="00E815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17901834" w14:textId="77777777" w:rsidR="00E8159A" w:rsidRPr="009B5880" w:rsidRDefault="00E8159A" w:rsidP="00E8159A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</w:tcPr>
          <w:p w14:paraId="0DFD511F" w14:textId="60485D82" w:rsidR="00E8159A" w:rsidRPr="009B5880" w:rsidRDefault="00E8159A" w:rsidP="00E8159A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Frequently staying out overnight without permission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Episodes of running away, MFH, missing from placement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Looking well cared for despite having no known base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Regular breakdowns of placement due to behavioural problems</w:t>
            </w:r>
          </w:p>
        </w:tc>
        <w:tc>
          <w:tcPr>
            <w:tcW w:w="636" w:type="dxa"/>
          </w:tcPr>
          <w:p w14:paraId="4A1DB7A7" w14:textId="77777777" w:rsidR="00E8159A" w:rsidRPr="009B5880" w:rsidRDefault="00E8159A" w:rsidP="00E8159A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8159A" w:rsidRPr="009B5880" w14:paraId="10A51ADF" w14:textId="77777777" w:rsidTr="00720290">
        <w:trPr>
          <w:jc w:val="center"/>
        </w:trPr>
        <w:tc>
          <w:tcPr>
            <w:tcW w:w="1984" w:type="dxa"/>
            <w:vMerge/>
          </w:tcPr>
          <w:p w14:paraId="3F7E93D3" w14:textId="77777777" w:rsidR="00E8159A" w:rsidRPr="009B5880" w:rsidRDefault="00E8159A" w:rsidP="00E815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75F9DA3E" w14:textId="77777777" w:rsidR="00E8159A" w:rsidRPr="009B5880" w:rsidRDefault="00E8159A" w:rsidP="00E8159A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0D367F80" w14:textId="06534003" w:rsidR="00E8159A" w:rsidRPr="009B5880" w:rsidRDefault="00E8159A" w:rsidP="00E8159A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Persistently running away, going M</w:t>
            </w:r>
            <w:r w:rsidR="00152EBF" w:rsidRPr="009B5880">
              <w:rPr>
                <w:rFonts w:cstheme="minorHAnsi"/>
                <w:sz w:val="19"/>
                <w:szCs w:val="19"/>
              </w:rPr>
              <w:t xml:space="preserve">issing </w:t>
            </w:r>
            <w:r w:rsidR="00F30688" w:rsidRPr="009B5880">
              <w:rPr>
                <w:rFonts w:cstheme="minorHAnsi"/>
                <w:sz w:val="19"/>
                <w:szCs w:val="19"/>
              </w:rPr>
              <w:t>f</w:t>
            </w:r>
            <w:r w:rsidR="00152EBF" w:rsidRPr="009B5880">
              <w:rPr>
                <w:rFonts w:cstheme="minorHAnsi"/>
                <w:sz w:val="19"/>
                <w:szCs w:val="19"/>
              </w:rPr>
              <w:t xml:space="preserve">rom </w:t>
            </w:r>
            <w:r w:rsidR="006901EF" w:rsidRPr="009B5880">
              <w:rPr>
                <w:rFonts w:cstheme="minorHAnsi"/>
                <w:sz w:val="19"/>
                <w:szCs w:val="19"/>
              </w:rPr>
              <w:t>home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 or placement/ Pattern of street homelessness/</w:t>
            </w:r>
            <w:r w:rsidR="00122436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Pr="009B5880">
              <w:rPr>
                <w:rFonts w:cstheme="minorHAnsi"/>
                <w:sz w:val="19"/>
                <w:szCs w:val="19"/>
              </w:rPr>
              <w:t>Whereabouts often unknown</w:t>
            </w:r>
            <w:r w:rsidR="00D87FF5" w:rsidRPr="009B5880">
              <w:rPr>
                <w:rFonts w:cstheme="minorHAnsi"/>
                <w:sz w:val="19"/>
                <w:szCs w:val="19"/>
              </w:rPr>
              <w:t>/</w:t>
            </w:r>
            <w:r w:rsidR="0099078D" w:rsidRPr="009B5880">
              <w:rPr>
                <w:rFonts w:cstheme="minorHAnsi"/>
                <w:sz w:val="19"/>
                <w:szCs w:val="19"/>
              </w:rPr>
              <w:t xml:space="preserve"> talks about and/or known to travel to different areas or cities</w:t>
            </w:r>
          </w:p>
        </w:tc>
        <w:tc>
          <w:tcPr>
            <w:tcW w:w="636" w:type="dxa"/>
          </w:tcPr>
          <w:p w14:paraId="7EC61874" w14:textId="77777777" w:rsidR="00E8159A" w:rsidRPr="009B5880" w:rsidRDefault="00E8159A" w:rsidP="00E8159A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51769" w:rsidRPr="009B5880" w14:paraId="4689CCAE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4EBBA8EC" w14:textId="77777777" w:rsidR="00751769" w:rsidRPr="009B5880" w:rsidRDefault="00751769" w:rsidP="00461F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2.Coercion / Control</w:t>
            </w:r>
          </w:p>
        </w:tc>
        <w:tc>
          <w:tcPr>
            <w:tcW w:w="1555" w:type="dxa"/>
            <w:shd w:val="clear" w:color="auto" w:fill="92D050"/>
          </w:tcPr>
          <w:p w14:paraId="104C5575" w14:textId="77777777" w:rsidR="00751769" w:rsidRPr="009B5880" w:rsidRDefault="00D7330F" w:rsidP="00461FB3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1565" w:type="dxa"/>
            <w:gridSpan w:val="7"/>
          </w:tcPr>
          <w:p w14:paraId="5B77164F" w14:textId="597EB3C7" w:rsidR="00AE1870" w:rsidRPr="009B5880" w:rsidRDefault="00B8132B" w:rsidP="009134F2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Recent change in peer group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751769" w:rsidRPr="009B5880">
              <w:rPr>
                <w:rFonts w:cstheme="minorHAnsi"/>
                <w:sz w:val="19"/>
                <w:szCs w:val="19"/>
              </w:rPr>
              <w:t>Reduced contact with family/friends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751769" w:rsidRPr="009B5880">
              <w:rPr>
                <w:rFonts w:cstheme="minorHAnsi"/>
                <w:sz w:val="19"/>
                <w:szCs w:val="19"/>
              </w:rPr>
              <w:t>Late night phone/internet contact</w:t>
            </w:r>
          </w:p>
        </w:tc>
        <w:tc>
          <w:tcPr>
            <w:tcW w:w="636" w:type="dxa"/>
          </w:tcPr>
          <w:p w14:paraId="029FC65F" w14:textId="77777777" w:rsidR="00751769" w:rsidRPr="009B5880" w:rsidRDefault="00751769" w:rsidP="00461FB3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51769" w:rsidRPr="009B5880" w14:paraId="29381317" w14:textId="77777777" w:rsidTr="00720290">
        <w:trPr>
          <w:jc w:val="center"/>
        </w:trPr>
        <w:tc>
          <w:tcPr>
            <w:tcW w:w="1984" w:type="dxa"/>
            <w:vMerge/>
          </w:tcPr>
          <w:p w14:paraId="2F7E0276" w14:textId="77777777" w:rsidR="00751769" w:rsidRPr="009B5880" w:rsidRDefault="00751769" w:rsidP="00461F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10312BC8" w14:textId="77777777" w:rsidR="00751769" w:rsidRPr="009B5880" w:rsidRDefault="00751769" w:rsidP="00461FB3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  <w:shd w:val="clear" w:color="auto" w:fill="auto"/>
          </w:tcPr>
          <w:p w14:paraId="49695300" w14:textId="1F791695" w:rsidR="00751769" w:rsidRPr="001214D2" w:rsidRDefault="00751769" w:rsidP="00B8132B">
            <w:pPr>
              <w:rPr>
                <w:rFonts w:cstheme="minorHAnsi"/>
                <w:sz w:val="19"/>
                <w:szCs w:val="19"/>
              </w:rPr>
            </w:pPr>
            <w:r w:rsidRPr="001214D2">
              <w:rPr>
                <w:rFonts w:cstheme="minorHAnsi"/>
                <w:sz w:val="19"/>
                <w:szCs w:val="19"/>
              </w:rPr>
              <w:t>Secretive about having a mobile phone</w:t>
            </w:r>
            <w:r w:rsidR="00B8132B" w:rsidRPr="001214D2">
              <w:rPr>
                <w:rFonts w:cstheme="minorHAnsi"/>
                <w:sz w:val="19"/>
                <w:szCs w:val="19"/>
              </w:rPr>
              <w:t xml:space="preserve"> or </w:t>
            </w:r>
            <w:r w:rsidRPr="001214D2">
              <w:rPr>
                <w:rFonts w:cstheme="minorHAnsi"/>
                <w:sz w:val="19"/>
                <w:szCs w:val="19"/>
              </w:rPr>
              <w:t>more than one</w:t>
            </w:r>
            <w:r w:rsidR="00B56716" w:rsidRPr="001214D2">
              <w:rPr>
                <w:rFonts w:cstheme="minorHAnsi"/>
                <w:sz w:val="19"/>
                <w:szCs w:val="19"/>
              </w:rPr>
              <w:t xml:space="preserve">/ </w:t>
            </w:r>
            <w:r w:rsidR="00B8132B" w:rsidRPr="001214D2">
              <w:rPr>
                <w:rFonts w:cstheme="minorHAnsi"/>
                <w:sz w:val="19"/>
                <w:szCs w:val="19"/>
              </w:rPr>
              <w:t>Extensive use of mobile phone/internet/</w:t>
            </w:r>
            <w:r w:rsidR="0067022B" w:rsidRPr="001214D2">
              <w:rPr>
                <w:rFonts w:cstheme="minorHAnsi"/>
                <w:sz w:val="19"/>
                <w:szCs w:val="19"/>
              </w:rPr>
              <w:t xml:space="preserve"> </w:t>
            </w:r>
            <w:r w:rsidRPr="001214D2">
              <w:rPr>
                <w:rFonts w:cstheme="minorHAnsi"/>
                <w:sz w:val="19"/>
                <w:szCs w:val="19"/>
              </w:rPr>
              <w:t>Late night phone/internet contact</w:t>
            </w:r>
            <w:r w:rsidR="00B56716" w:rsidRPr="001214D2">
              <w:rPr>
                <w:rFonts w:cstheme="minorHAnsi"/>
                <w:sz w:val="19"/>
                <w:szCs w:val="19"/>
              </w:rPr>
              <w:t xml:space="preserve"> / </w:t>
            </w:r>
            <w:r w:rsidRPr="001214D2">
              <w:rPr>
                <w:rFonts w:cstheme="minorHAnsi"/>
                <w:sz w:val="19"/>
                <w:szCs w:val="19"/>
              </w:rPr>
              <w:t>Limited contact with family/friends</w:t>
            </w:r>
            <w:r w:rsidR="00BB5033" w:rsidRPr="001214D2">
              <w:rPr>
                <w:rFonts w:cstheme="minorHAnsi"/>
                <w:sz w:val="19"/>
                <w:szCs w:val="19"/>
              </w:rPr>
              <w:t xml:space="preserve">/ concerns about secretive relationships and </w:t>
            </w:r>
            <w:r w:rsidR="00C67082" w:rsidRPr="001214D2">
              <w:rPr>
                <w:rFonts w:cstheme="minorHAnsi"/>
                <w:sz w:val="19"/>
                <w:szCs w:val="19"/>
              </w:rPr>
              <w:t>peers’</w:t>
            </w:r>
            <w:r w:rsidR="00BB5033" w:rsidRPr="001214D2">
              <w:rPr>
                <w:rFonts w:cstheme="minorHAnsi"/>
                <w:sz w:val="19"/>
                <w:szCs w:val="19"/>
              </w:rPr>
              <w:t xml:space="preserve"> groups/ behaviour </w:t>
            </w:r>
            <w:r w:rsidR="001214D2" w:rsidRPr="001214D2">
              <w:rPr>
                <w:rFonts w:cstheme="minorHAnsi"/>
                <w:sz w:val="19"/>
                <w:szCs w:val="19"/>
              </w:rPr>
              <w:t xml:space="preserve">change </w:t>
            </w:r>
            <w:r w:rsidR="00BB5033" w:rsidRPr="001214D2">
              <w:rPr>
                <w:rFonts w:cstheme="minorHAnsi"/>
                <w:sz w:val="19"/>
                <w:szCs w:val="19"/>
              </w:rPr>
              <w:t>causing concern to family and peer group</w:t>
            </w:r>
            <w:r w:rsidR="00B8132B" w:rsidRPr="001214D2">
              <w:rPr>
                <w:rFonts w:cstheme="minorHAnsi"/>
                <w:sz w:val="19"/>
                <w:szCs w:val="19"/>
              </w:rPr>
              <w:t xml:space="preserve"> </w:t>
            </w:r>
            <w:r w:rsidR="00B56716" w:rsidRPr="001214D2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636" w:type="dxa"/>
          </w:tcPr>
          <w:p w14:paraId="68A1FB71" w14:textId="77777777" w:rsidR="00751769" w:rsidRPr="009B5880" w:rsidRDefault="00751769" w:rsidP="00461FB3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51769" w:rsidRPr="009B5880" w14:paraId="2A30C21F" w14:textId="77777777" w:rsidTr="00720290">
        <w:trPr>
          <w:jc w:val="center"/>
        </w:trPr>
        <w:tc>
          <w:tcPr>
            <w:tcW w:w="1984" w:type="dxa"/>
            <w:vMerge/>
          </w:tcPr>
          <w:p w14:paraId="6741288D" w14:textId="77777777" w:rsidR="00751769" w:rsidRPr="009B5880" w:rsidRDefault="00751769" w:rsidP="00461F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49BDA933" w14:textId="77777777" w:rsidR="00751769" w:rsidRPr="009B5880" w:rsidRDefault="00751769" w:rsidP="00461FB3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0C10ECA9" w14:textId="767EBBA7" w:rsidR="00751769" w:rsidRPr="009B5880" w:rsidRDefault="00751769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Secretive about mobile phone</w:t>
            </w:r>
            <w:r w:rsidR="0067022B" w:rsidRPr="009B5880">
              <w:rPr>
                <w:rFonts w:cstheme="minorHAnsi"/>
                <w:sz w:val="19"/>
                <w:szCs w:val="19"/>
              </w:rPr>
              <w:t xml:space="preserve"> or </w:t>
            </w:r>
            <w:r w:rsidRPr="009B5880">
              <w:rPr>
                <w:rFonts w:cstheme="minorHAnsi"/>
                <w:sz w:val="19"/>
                <w:szCs w:val="19"/>
              </w:rPr>
              <w:t>more than one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 / </w:t>
            </w:r>
            <w:r w:rsidRPr="009B5880">
              <w:rPr>
                <w:rFonts w:cstheme="minorHAnsi"/>
                <w:sz w:val="19"/>
                <w:szCs w:val="19"/>
              </w:rPr>
              <w:t>Disclosure</w:t>
            </w:r>
            <w:r w:rsidR="0067022B" w:rsidRPr="009B5880">
              <w:rPr>
                <w:rFonts w:cstheme="minorHAnsi"/>
                <w:sz w:val="19"/>
                <w:szCs w:val="19"/>
              </w:rPr>
              <w:t>/</w:t>
            </w:r>
            <w:r w:rsidR="00C04AF6" w:rsidRPr="009B5880">
              <w:rPr>
                <w:rFonts w:cstheme="minorHAnsi"/>
                <w:sz w:val="19"/>
                <w:szCs w:val="19"/>
              </w:rPr>
              <w:t xml:space="preserve">intelligence </w:t>
            </w:r>
            <w:r w:rsidR="0067022B" w:rsidRPr="009B5880">
              <w:rPr>
                <w:rFonts w:cstheme="minorHAnsi"/>
                <w:sz w:val="19"/>
                <w:szCs w:val="19"/>
              </w:rPr>
              <w:t>of</w:t>
            </w:r>
            <w:r w:rsidRPr="009B5880">
              <w:rPr>
                <w:rFonts w:cstheme="minorHAnsi"/>
                <w:sz w:val="19"/>
                <w:szCs w:val="19"/>
              </w:rPr>
              <w:t xml:space="preserve"> physical/sexual assault followed by withdrawn allegation/reluctan</w:t>
            </w:r>
            <w:r w:rsidR="00884DF5" w:rsidRPr="009B5880">
              <w:rPr>
                <w:rFonts w:cstheme="minorHAnsi"/>
                <w:sz w:val="19"/>
                <w:szCs w:val="19"/>
              </w:rPr>
              <w:t>ce</w:t>
            </w:r>
            <w:r w:rsidRPr="009B5880">
              <w:rPr>
                <w:rFonts w:cstheme="minorHAnsi"/>
                <w:sz w:val="19"/>
                <w:szCs w:val="19"/>
              </w:rPr>
              <w:t xml:space="preserve"> to report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No contact with family/friends</w:t>
            </w:r>
            <w:r w:rsidR="00B56716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 xml:space="preserve">Disappear from </w:t>
            </w:r>
            <w:r w:rsidR="004D6DD2" w:rsidRPr="009B5880">
              <w:rPr>
                <w:rFonts w:cstheme="minorHAnsi"/>
                <w:sz w:val="19"/>
                <w:szCs w:val="19"/>
              </w:rPr>
              <w:t xml:space="preserve">support </w:t>
            </w:r>
            <w:r w:rsidRPr="009B5880">
              <w:rPr>
                <w:rFonts w:cstheme="minorHAnsi"/>
                <w:sz w:val="19"/>
                <w:szCs w:val="19"/>
              </w:rPr>
              <w:t>system</w:t>
            </w:r>
            <w:r w:rsidR="004D6DD2" w:rsidRPr="009B5880">
              <w:rPr>
                <w:rFonts w:cstheme="minorHAnsi"/>
                <w:sz w:val="19"/>
                <w:szCs w:val="19"/>
              </w:rPr>
              <w:t>s and contact</w:t>
            </w:r>
            <w:r w:rsidR="00C30DB8" w:rsidRPr="009B5880">
              <w:rPr>
                <w:rFonts w:cstheme="minorHAnsi"/>
                <w:sz w:val="19"/>
                <w:szCs w:val="19"/>
              </w:rPr>
              <w:t>/ Disclosure</w:t>
            </w:r>
            <w:r w:rsidR="009F1D1A" w:rsidRPr="009B5880">
              <w:rPr>
                <w:rFonts w:cstheme="minorHAnsi"/>
                <w:sz w:val="19"/>
                <w:szCs w:val="19"/>
              </w:rPr>
              <w:t>/p</w:t>
            </w:r>
            <w:r w:rsidR="00C04AF6" w:rsidRPr="009B5880">
              <w:rPr>
                <w:rFonts w:cstheme="minorHAnsi"/>
                <w:sz w:val="19"/>
                <w:szCs w:val="19"/>
              </w:rPr>
              <w:t xml:space="preserve">olice intelligence </w:t>
            </w:r>
            <w:r w:rsidR="009F1D1A" w:rsidRPr="009B5880">
              <w:rPr>
                <w:rFonts w:cstheme="minorHAnsi"/>
                <w:sz w:val="19"/>
                <w:szCs w:val="19"/>
              </w:rPr>
              <w:t xml:space="preserve">of </w:t>
            </w:r>
            <w:r w:rsidR="00081E39" w:rsidRPr="009B5880">
              <w:rPr>
                <w:rFonts w:cstheme="minorHAnsi"/>
                <w:sz w:val="19"/>
                <w:szCs w:val="19"/>
              </w:rPr>
              <w:t>c</w:t>
            </w:r>
            <w:r w:rsidR="00C30DB8" w:rsidRPr="009B5880">
              <w:rPr>
                <w:rFonts w:cstheme="minorHAnsi"/>
                <w:sz w:val="19"/>
                <w:szCs w:val="19"/>
              </w:rPr>
              <w:t xml:space="preserve">ounty </w:t>
            </w:r>
            <w:r w:rsidR="00081E39" w:rsidRPr="009B5880">
              <w:rPr>
                <w:rFonts w:cstheme="minorHAnsi"/>
                <w:sz w:val="19"/>
                <w:szCs w:val="19"/>
              </w:rPr>
              <w:t>l</w:t>
            </w:r>
            <w:r w:rsidR="00C30DB8" w:rsidRPr="009B5880">
              <w:rPr>
                <w:rFonts w:cstheme="minorHAnsi"/>
                <w:sz w:val="19"/>
                <w:szCs w:val="19"/>
              </w:rPr>
              <w:t>ines/</w:t>
            </w:r>
            <w:r w:rsidR="00081E39" w:rsidRPr="009B5880">
              <w:rPr>
                <w:rFonts w:cstheme="minorHAnsi"/>
                <w:sz w:val="19"/>
                <w:szCs w:val="19"/>
              </w:rPr>
              <w:t>g</w:t>
            </w:r>
            <w:r w:rsidR="00C30DB8" w:rsidRPr="009B5880">
              <w:rPr>
                <w:rFonts w:cstheme="minorHAnsi"/>
                <w:sz w:val="19"/>
                <w:szCs w:val="19"/>
              </w:rPr>
              <w:t>ang activity involvement</w:t>
            </w:r>
            <w:r w:rsidR="00A60BC4" w:rsidRPr="009B5880">
              <w:rPr>
                <w:rFonts w:cstheme="minorHAnsi"/>
                <w:sz w:val="19"/>
                <w:szCs w:val="19"/>
              </w:rPr>
              <w:t>/</w:t>
            </w:r>
            <w:r w:rsidR="0099078D" w:rsidRPr="009B5880">
              <w:rPr>
                <w:rFonts w:cstheme="minorHAnsi"/>
                <w:sz w:val="19"/>
                <w:szCs w:val="19"/>
              </w:rPr>
              <w:t xml:space="preserve"> talks about drug debts</w:t>
            </w:r>
            <w:r w:rsidR="00CA67BF" w:rsidRPr="009B5880">
              <w:rPr>
                <w:rFonts w:cstheme="minorHAnsi"/>
                <w:sz w:val="19"/>
                <w:szCs w:val="19"/>
              </w:rPr>
              <w:t>/</w:t>
            </w:r>
            <w:r w:rsidR="0099078D" w:rsidRPr="009B5880">
              <w:rPr>
                <w:rFonts w:cstheme="minorHAnsi"/>
                <w:sz w:val="19"/>
                <w:szCs w:val="19"/>
              </w:rPr>
              <w:t>urgent need for money</w:t>
            </w:r>
            <w:r w:rsidR="00A60BC4" w:rsidRPr="009B5880">
              <w:rPr>
                <w:rFonts w:cstheme="minorHAnsi"/>
                <w:sz w:val="19"/>
                <w:szCs w:val="19"/>
              </w:rPr>
              <w:t>/</w:t>
            </w:r>
            <w:r w:rsidR="0099078D" w:rsidRPr="009B5880">
              <w:rPr>
                <w:rFonts w:cstheme="minorHAnsi"/>
                <w:sz w:val="19"/>
                <w:szCs w:val="19"/>
              </w:rPr>
              <w:t xml:space="preserve"> Family report </w:t>
            </w:r>
            <w:r w:rsidR="00CA67BF" w:rsidRPr="009B5880">
              <w:rPr>
                <w:rFonts w:cstheme="minorHAnsi"/>
                <w:sz w:val="19"/>
                <w:szCs w:val="19"/>
              </w:rPr>
              <w:t xml:space="preserve">contact with </w:t>
            </w:r>
            <w:r w:rsidR="0099078D" w:rsidRPr="009B5880">
              <w:rPr>
                <w:rFonts w:cstheme="minorHAnsi"/>
                <w:sz w:val="19"/>
                <w:szCs w:val="19"/>
              </w:rPr>
              <w:t>hostile acquaintances and threats.</w:t>
            </w:r>
          </w:p>
        </w:tc>
        <w:tc>
          <w:tcPr>
            <w:tcW w:w="636" w:type="dxa"/>
          </w:tcPr>
          <w:p w14:paraId="0053CECA" w14:textId="77777777" w:rsidR="00751769" w:rsidRPr="009B5880" w:rsidRDefault="00751769" w:rsidP="00461FB3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3D6294C7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13659572" w14:textId="77777777" w:rsidR="00395485" w:rsidRPr="009B5880" w:rsidRDefault="00395485" w:rsidP="003954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3.Contact with Abusive Persons and/or Risky Environments</w:t>
            </w:r>
          </w:p>
        </w:tc>
        <w:tc>
          <w:tcPr>
            <w:tcW w:w="1555" w:type="dxa"/>
            <w:shd w:val="clear" w:color="auto" w:fill="92D050"/>
          </w:tcPr>
          <w:p w14:paraId="3B22F2A8" w14:textId="77777777" w:rsidR="00395485" w:rsidRPr="009B5880" w:rsidRDefault="00D7330F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1565" w:type="dxa"/>
            <w:gridSpan w:val="7"/>
          </w:tcPr>
          <w:p w14:paraId="46C3F25E" w14:textId="2E39FC03" w:rsidR="00395485" w:rsidRPr="009B5880" w:rsidRDefault="00AD3204" w:rsidP="005F23E2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Some association</w:t>
            </w:r>
            <w:r w:rsidR="00395485" w:rsidRPr="009B5880">
              <w:rPr>
                <w:rFonts w:cstheme="minorHAnsi"/>
                <w:sz w:val="19"/>
                <w:szCs w:val="19"/>
              </w:rPr>
              <w:t xml:space="preserve"> with unknown adults and/or other exploited children and/or missing children</w:t>
            </w:r>
            <w:r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395485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Some association</w:t>
            </w:r>
            <w:r w:rsidR="00395485" w:rsidRPr="009B5880">
              <w:rPr>
                <w:rFonts w:cstheme="minorHAnsi"/>
                <w:sz w:val="19"/>
                <w:szCs w:val="19"/>
              </w:rPr>
              <w:t xml:space="preserve"> with manipulative peers</w:t>
            </w:r>
            <w:r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C30DB8" w:rsidRPr="009B5880">
              <w:rPr>
                <w:rFonts w:cstheme="minorHAnsi"/>
                <w:sz w:val="19"/>
                <w:szCs w:val="19"/>
              </w:rPr>
              <w:t xml:space="preserve">Some association with </w:t>
            </w:r>
            <w:r w:rsidR="007F535C" w:rsidRPr="009B5880">
              <w:rPr>
                <w:rFonts w:cstheme="minorHAnsi"/>
                <w:sz w:val="19"/>
                <w:szCs w:val="19"/>
              </w:rPr>
              <w:t xml:space="preserve">CSE perpetrators, </w:t>
            </w:r>
            <w:r w:rsidR="00C30DB8" w:rsidRPr="009B5880">
              <w:rPr>
                <w:rFonts w:cstheme="minorHAnsi"/>
                <w:sz w:val="19"/>
                <w:szCs w:val="19"/>
              </w:rPr>
              <w:t>gang and county lines involved adults or peers</w:t>
            </w:r>
          </w:p>
        </w:tc>
        <w:tc>
          <w:tcPr>
            <w:tcW w:w="636" w:type="dxa"/>
          </w:tcPr>
          <w:p w14:paraId="6635EA18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2311432A" w14:textId="77777777" w:rsidTr="00720290">
        <w:trPr>
          <w:jc w:val="center"/>
        </w:trPr>
        <w:tc>
          <w:tcPr>
            <w:tcW w:w="1984" w:type="dxa"/>
            <w:vMerge/>
          </w:tcPr>
          <w:p w14:paraId="09F26C04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34268123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</w:tcPr>
          <w:p w14:paraId="4434F195" w14:textId="717E9BA2" w:rsidR="00395485" w:rsidRPr="009B5880" w:rsidRDefault="00395485" w:rsidP="008A2CC2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Associating with unknown adults/</w:t>
            </w:r>
            <w:r w:rsidR="008B0CF2" w:rsidRPr="009B5880">
              <w:rPr>
                <w:rFonts w:cstheme="minorHAnsi"/>
                <w:sz w:val="19"/>
                <w:szCs w:val="19"/>
              </w:rPr>
              <w:t>CSE/</w:t>
            </w:r>
            <w:r w:rsidR="00A30DF3" w:rsidRPr="009B5880">
              <w:rPr>
                <w:rFonts w:cstheme="minorHAnsi"/>
                <w:sz w:val="19"/>
                <w:szCs w:val="19"/>
              </w:rPr>
              <w:t xml:space="preserve">gang or county line members/ </w:t>
            </w:r>
            <w:r w:rsidR="008B0CF2" w:rsidRPr="009B5880">
              <w:rPr>
                <w:rFonts w:cstheme="minorHAnsi"/>
                <w:sz w:val="19"/>
                <w:szCs w:val="19"/>
              </w:rPr>
              <w:t>o</w:t>
            </w:r>
            <w:r w:rsidRPr="009B5880">
              <w:rPr>
                <w:rFonts w:cstheme="minorHAnsi"/>
                <w:sz w:val="19"/>
                <w:szCs w:val="19"/>
              </w:rPr>
              <w:t>r other exploited children/young people</w:t>
            </w:r>
            <w:r w:rsidR="00AB68A9" w:rsidRPr="009B5880">
              <w:rPr>
                <w:rFonts w:cstheme="minorHAnsi"/>
                <w:sz w:val="19"/>
                <w:szCs w:val="19"/>
              </w:rPr>
              <w:t xml:space="preserve">, </w:t>
            </w:r>
            <w:r w:rsidR="005973A4" w:rsidRPr="009B5880">
              <w:rPr>
                <w:rFonts w:cstheme="minorHAnsi"/>
                <w:sz w:val="19"/>
                <w:szCs w:val="19"/>
              </w:rPr>
              <w:t>M</w:t>
            </w:r>
            <w:r w:rsidRPr="009B5880">
              <w:rPr>
                <w:rFonts w:cstheme="minorHAnsi"/>
                <w:sz w:val="19"/>
                <w:szCs w:val="19"/>
              </w:rPr>
              <w:t>issing children</w:t>
            </w:r>
            <w:r w:rsidR="00AD3204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AB68A9" w:rsidRPr="009B5880">
              <w:rPr>
                <w:rFonts w:cstheme="minorHAnsi"/>
                <w:sz w:val="19"/>
                <w:szCs w:val="19"/>
              </w:rPr>
              <w:t>I</w:t>
            </w:r>
            <w:r w:rsidR="00AD3204" w:rsidRPr="009B5880">
              <w:rPr>
                <w:rFonts w:cstheme="minorHAnsi"/>
                <w:sz w:val="19"/>
                <w:szCs w:val="19"/>
              </w:rPr>
              <w:t>nfo</w:t>
            </w:r>
            <w:r w:rsidR="00C04AF6" w:rsidRPr="009B5880">
              <w:rPr>
                <w:rFonts w:cstheme="minorHAnsi"/>
                <w:sz w:val="19"/>
                <w:szCs w:val="19"/>
              </w:rPr>
              <w:t xml:space="preserve"> and Police Intelligence</w:t>
            </w:r>
            <w:r w:rsidRPr="009B5880">
              <w:rPr>
                <w:rFonts w:cstheme="minorHAnsi"/>
                <w:sz w:val="19"/>
                <w:szCs w:val="19"/>
              </w:rPr>
              <w:t xml:space="preserve"> suggesting involvement in exploitation/ </w:t>
            </w:r>
            <w:r w:rsidR="00AD3204" w:rsidRPr="009B5880">
              <w:rPr>
                <w:rFonts w:cstheme="minorHAnsi"/>
                <w:sz w:val="19"/>
                <w:szCs w:val="19"/>
              </w:rPr>
              <w:t xml:space="preserve">Spending </w:t>
            </w:r>
            <w:r w:rsidR="00333E47" w:rsidRPr="009B5880">
              <w:rPr>
                <w:rFonts w:cstheme="minorHAnsi"/>
                <w:sz w:val="19"/>
                <w:szCs w:val="19"/>
              </w:rPr>
              <w:t xml:space="preserve">time in </w:t>
            </w:r>
            <w:r w:rsidR="00F8300B" w:rsidRPr="009B5880">
              <w:rPr>
                <w:rFonts w:cstheme="minorHAnsi"/>
                <w:sz w:val="19"/>
                <w:szCs w:val="19"/>
              </w:rPr>
              <w:t xml:space="preserve">contextual risk </w:t>
            </w:r>
            <w:r w:rsidR="00333E47" w:rsidRPr="009B5880">
              <w:rPr>
                <w:rFonts w:cstheme="minorHAnsi"/>
                <w:sz w:val="19"/>
                <w:szCs w:val="19"/>
              </w:rPr>
              <w:t>hot spots</w:t>
            </w:r>
            <w:r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AD3204" w:rsidRPr="009B5880">
              <w:rPr>
                <w:rFonts w:cstheme="minorHAnsi"/>
                <w:sz w:val="19"/>
                <w:szCs w:val="19"/>
              </w:rPr>
              <w:t>Getting into cars with unknown adults</w:t>
            </w:r>
            <w:r w:rsidR="005F23E2" w:rsidRPr="009B5880">
              <w:rPr>
                <w:rFonts w:cstheme="minorHAnsi"/>
                <w:sz w:val="19"/>
                <w:szCs w:val="19"/>
              </w:rPr>
              <w:t>/ New or expensive possessions/ Access to cash/money</w:t>
            </w:r>
            <w:r w:rsidR="00B16E8D" w:rsidRPr="009B5880">
              <w:rPr>
                <w:rFonts w:cstheme="minorHAnsi"/>
                <w:sz w:val="19"/>
                <w:szCs w:val="19"/>
              </w:rPr>
              <w:t>/</w:t>
            </w:r>
            <w:r w:rsidR="005515C6" w:rsidRPr="009B5880">
              <w:rPr>
                <w:rFonts w:cstheme="minorHAnsi"/>
                <w:sz w:val="19"/>
                <w:szCs w:val="19"/>
              </w:rPr>
              <w:t xml:space="preserve"> F</w:t>
            </w:r>
            <w:r w:rsidR="0099078D" w:rsidRPr="009B5880">
              <w:rPr>
                <w:rFonts w:cstheme="minorHAnsi"/>
                <w:sz w:val="19"/>
                <w:szCs w:val="19"/>
              </w:rPr>
              <w:t>earful of going to certain areas. </w:t>
            </w:r>
          </w:p>
        </w:tc>
        <w:tc>
          <w:tcPr>
            <w:tcW w:w="636" w:type="dxa"/>
          </w:tcPr>
          <w:p w14:paraId="3E24C11D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44D05721" w14:textId="77777777" w:rsidTr="00720290">
        <w:trPr>
          <w:jc w:val="center"/>
        </w:trPr>
        <w:tc>
          <w:tcPr>
            <w:tcW w:w="1984" w:type="dxa"/>
            <w:vMerge/>
          </w:tcPr>
          <w:p w14:paraId="684A5CA0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07D05313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5E0FB76C" w14:textId="243F438E" w:rsidR="00395485" w:rsidRPr="009B5880" w:rsidRDefault="008A2CC2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Identifying as</w:t>
            </w:r>
            <w:r w:rsidR="004B2488" w:rsidRPr="009B5880">
              <w:rPr>
                <w:rFonts w:cstheme="minorHAnsi"/>
                <w:sz w:val="19"/>
                <w:szCs w:val="19"/>
              </w:rPr>
              <w:t xml:space="preserve"> a</w:t>
            </w:r>
            <w:r w:rsidR="00CD32B3" w:rsidRPr="009B5880">
              <w:rPr>
                <w:rFonts w:cstheme="minorHAnsi"/>
                <w:sz w:val="19"/>
                <w:szCs w:val="19"/>
              </w:rPr>
              <w:t xml:space="preserve"> county lines or</w:t>
            </w:r>
            <w:r w:rsidR="004B2488" w:rsidRPr="009B5880">
              <w:rPr>
                <w:rFonts w:cstheme="minorHAnsi"/>
                <w:sz w:val="19"/>
                <w:szCs w:val="19"/>
              </w:rPr>
              <w:t xml:space="preserve"> gang member</w:t>
            </w:r>
            <w:r w:rsidR="00395485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4B2488" w:rsidRPr="009B5880">
              <w:rPr>
                <w:rFonts w:cstheme="minorHAnsi"/>
                <w:sz w:val="19"/>
                <w:szCs w:val="19"/>
              </w:rPr>
              <w:t>Found in</w:t>
            </w:r>
            <w:r w:rsidR="00395485" w:rsidRPr="009B5880">
              <w:rPr>
                <w:rFonts w:cstheme="minorHAnsi"/>
                <w:sz w:val="19"/>
                <w:szCs w:val="19"/>
              </w:rPr>
              <w:t xml:space="preserve"> areas/properties known for</w:t>
            </w:r>
            <w:r w:rsidR="004B2488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491BFC" w:rsidRPr="009B5880">
              <w:rPr>
                <w:rFonts w:cstheme="minorHAnsi"/>
                <w:sz w:val="19"/>
                <w:szCs w:val="19"/>
              </w:rPr>
              <w:t>drug activity/</w:t>
            </w:r>
            <w:r w:rsidR="004B2488" w:rsidRPr="009B5880">
              <w:rPr>
                <w:rFonts w:cstheme="minorHAnsi"/>
                <w:sz w:val="19"/>
                <w:szCs w:val="19"/>
              </w:rPr>
              <w:t>CSE/street sex work</w:t>
            </w:r>
            <w:r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C04AF6" w:rsidRPr="009B5880">
              <w:rPr>
                <w:rFonts w:cstheme="minorHAnsi"/>
                <w:sz w:val="19"/>
                <w:szCs w:val="19"/>
              </w:rPr>
              <w:t>Evidence or Police Intelligence to suggest b</w:t>
            </w:r>
            <w:r w:rsidRPr="009B5880">
              <w:rPr>
                <w:rFonts w:cstheme="minorHAnsi"/>
                <w:sz w:val="19"/>
                <w:szCs w:val="19"/>
              </w:rPr>
              <w:t xml:space="preserve">eing moved around for </w:t>
            </w:r>
            <w:r w:rsidR="004C48D0" w:rsidRPr="009B5880">
              <w:rPr>
                <w:rFonts w:cstheme="minorHAnsi"/>
                <w:sz w:val="19"/>
                <w:szCs w:val="19"/>
              </w:rPr>
              <w:t>criminal activity/</w:t>
            </w:r>
            <w:r w:rsidRPr="009B5880">
              <w:rPr>
                <w:rFonts w:cstheme="minorHAnsi"/>
                <w:sz w:val="19"/>
                <w:szCs w:val="19"/>
              </w:rPr>
              <w:t>sexual activity/ Abducted and forced imprisonment (described by young person as “locked in”)</w:t>
            </w:r>
          </w:p>
        </w:tc>
        <w:tc>
          <w:tcPr>
            <w:tcW w:w="636" w:type="dxa"/>
          </w:tcPr>
          <w:p w14:paraId="1BFC9AEE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696CFF82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2B4EF465" w14:textId="77777777" w:rsidR="00395485" w:rsidRPr="009B5880" w:rsidRDefault="00395485" w:rsidP="003954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4.Substance Misuse</w:t>
            </w:r>
          </w:p>
        </w:tc>
        <w:tc>
          <w:tcPr>
            <w:tcW w:w="1555" w:type="dxa"/>
            <w:shd w:val="clear" w:color="auto" w:fill="92D050"/>
          </w:tcPr>
          <w:p w14:paraId="0F029525" w14:textId="77777777" w:rsidR="00395485" w:rsidRPr="009B5880" w:rsidRDefault="00D7330F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  <w:r w:rsidR="00395485" w:rsidRPr="009B58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565" w:type="dxa"/>
            <w:gridSpan w:val="7"/>
          </w:tcPr>
          <w:p w14:paraId="712066BC" w14:textId="63C63D88" w:rsidR="00D2083E" w:rsidRPr="009B5880" w:rsidRDefault="00395485" w:rsidP="009134F2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Experimenting with alcohol/cannabis/ Associating with young people known to use substances regularly</w:t>
            </w:r>
          </w:p>
        </w:tc>
        <w:tc>
          <w:tcPr>
            <w:tcW w:w="636" w:type="dxa"/>
          </w:tcPr>
          <w:p w14:paraId="03122047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232E79D8" w14:textId="77777777" w:rsidTr="00720290">
        <w:trPr>
          <w:jc w:val="center"/>
        </w:trPr>
        <w:tc>
          <w:tcPr>
            <w:tcW w:w="1984" w:type="dxa"/>
            <w:vMerge/>
          </w:tcPr>
          <w:p w14:paraId="15931585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46AD3A07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</w:tcPr>
          <w:p w14:paraId="7E97E68C" w14:textId="7D45A519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 xml:space="preserve">Regular use of </w:t>
            </w:r>
            <w:r w:rsidR="009D3C18" w:rsidRPr="009B5880">
              <w:rPr>
                <w:rFonts w:cstheme="minorHAnsi"/>
                <w:sz w:val="19"/>
                <w:szCs w:val="19"/>
              </w:rPr>
              <w:t xml:space="preserve">or increase in use of </w:t>
            </w:r>
            <w:r w:rsidRPr="009B5880">
              <w:rPr>
                <w:rFonts w:cstheme="minorHAnsi"/>
                <w:sz w:val="19"/>
                <w:szCs w:val="19"/>
              </w:rPr>
              <w:t>substances</w:t>
            </w:r>
            <w:r w:rsidR="004A303B">
              <w:rPr>
                <w:rFonts w:cstheme="minorHAnsi"/>
                <w:sz w:val="19"/>
                <w:szCs w:val="19"/>
              </w:rPr>
              <w:t>/</w:t>
            </w:r>
            <w:r w:rsidR="00BB5033">
              <w:rPr>
                <w:rFonts w:cstheme="minorHAnsi"/>
                <w:sz w:val="19"/>
                <w:szCs w:val="19"/>
              </w:rPr>
              <w:t xml:space="preserve"> </w:t>
            </w:r>
            <w:r w:rsidRPr="009B5880">
              <w:rPr>
                <w:rFonts w:cstheme="minorHAnsi"/>
                <w:sz w:val="19"/>
                <w:szCs w:val="19"/>
              </w:rPr>
              <w:t xml:space="preserve">Concerns for drug dependency/ Associating with known drug dealers/ Seen in known </w:t>
            </w:r>
            <w:r w:rsidR="009D3C18" w:rsidRPr="009B5880">
              <w:rPr>
                <w:rFonts w:cstheme="minorHAnsi"/>
                <w:sz w:val="19"/>
                <w:szCs w:val="19"/>
              </w:rPr>
              <w:t>areas</w:t>
            </w:r>
            <w:r w:rsidRPr="009B5880">
              <w:rPr>
                <w:rFonts w:cstheme="minorHAnsi"/>
                <w:sz w:val="19"/>
                <w:szCs w:val="19"/>
              </w:rPr>
              <w:t xml:space="preserve"> for selling drugs</w:t>
            </w:r>
            <w:r w:rsidR="009D3C18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CD32B3" w:rsidRPr="009B5880">
              <w:rPr>
                <w:rFonts w:cstheme="minorHAnsi"/>
                <w:sz w:val="19"/>
                <w:szCs w:val="19"/>
              </w:rPr>
              <w:t>Seen associating with young people who are running and involved in drug lines</w:t>
            </w:r>
          </w:p>
        </w:tc>
        <w:tc>
          <w:tcPr>
            <w:tcW w:w="636" w:type="dxa"/>
          </w:tcPr>
          <w:p w14:paraId="2474780E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3C7B07BF" w14:textId="77777777" w:rsidTr="00720290">
        <w:trPr>
          <w:jc w:val="center"/>
        </w:trPr>
        <w:tc>
          <w:tcPr>
            <w:tcW w:w="1984" w:type="dxa"/>
            <w:vMerge/>
          </w:tcPr>
          <w:p w14:paraId="49051541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630D4AE2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0FFEAC00" w14:textId="73DBA857" w:rsidR="00395485" w:rsidRPr="009B5880" w:rsidRDefault="009D3C18" w:rsidP="00CD32B3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Evidence of dependency</w:t>
            </w:r>
            <w:r w:rsidR="00395485" w:rsidRPr="009B5880">
              <w:rPr>
                <w:rFonts w:cstheme="minorHAnsi"/>
                <w:sz w:val="19"/>
                <w:szCs w:val="19"/>
              </w:rPr>
              <w:t>/ Injecting substance</w:t>
            </w:r>
            <w:r w:rsidR="0042112F" w:rsidRPr="009B5880">
              <w:rPr>
                <w:rFonts w:cstheme="minorHAnsi"/>
                <w:sz w:val="19"/>
                <w:szCs w:val="19"/>
              </w:rPr>
              <w:t>s</w:t>
            </w:r>
            <w:r w:rsidR="00395485" w:rsidRPr="009B5880">
              <w:rPr>
                <w:rFonts w:cstheme="minorHAnsi"/>
                <w:sz w:val="19"/>
                <w:szCs w:val="19"/>
              </w:rPr>
              <w:t>/ Dealing</w:t>
            </w:r>
            <w:r w:rsidR="0023769E" w:rsidRPr="009B5880">
              <w:rPr>
                <w:rFonts w:cstheme="minorHAnsi"/>
                <w:sz w:val="19"/>
                <w:szCs w:val="19"/>
              </w:rPr>
              <w:t xml:space="preserve"> or supply</w:t>
            </w:r>
            <w:r w:rsidR="00395485" w:rsidRPr="009B5880">
              <w:rPr>
                <w:rFonts w:cstheme="minorHAnsi"/>
                <w:sz w:val="19"/>
                <w:szCs w:val="19"/>
              </w:rPr>
              <w:t xml:space="preserve"> of substances</w:t>
            </w:r>
            <w:r w:rsidRPr="009B5880">
              <w:rPr>
                <w:rFonts w:cstheme="minorHAnsi"/>
                <w:sz w:val="19"/>
                <w:szCs w:val="19"/>
              </w:rPr>
              <w:t>/ Found in</w:t>
            </w:r>
            <w:r w:rsidR="00395485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42112F" w:rsidRPr="009B5880">
              <w:rPr>
                <w:rFonts w:cstheme="minorHAnsi"/>
                <w:sz w:val="19"/>
                <w:szCs w:val="19"/>
              </w:rPr>
              <w:t>location</w:t>
            </w:r>
            <w:r w:rsidR="00395485" w:rsidRPr="009B5880">
              <w:rPr>
                <w:rFonts w:cstheme="minorHAnsi"/>
                <w:sz w:val="19"/>
                <w:szCs w:val="19"/>
              </w:rPr>
              <w:t xml:space="preserve"> known for</w:t>
            </w:r>
            <w:r w:rsidRPr="009B5880">
              <w:rPr>
                <w:rFonts w:cstheme="minorHAnsi"/>
                <w:sz w:val="19"/>
                <w:szCs w:val="19"/>
              </w:rPr>
              <w:t xml:space="preserve"> drug activity/</w:t>
            </w:r>
            <w:r w:rsidR="0050464B" w:rsidRPr="009B5880">
              <w:rPr>
                <w:rFonts w:cstheme="minorHAnsi"/>
                <w:sz w:val="19"/>
                <w:szCs w:val="19"/>
              </w:rPr>
              <w:t xml:space="preserve"> C</w:t>
            </w:r>
            <w:r w:rsidR="008110D2" w:rsidRPr="009B5880">
              <w:rPr>
                <w:rFonts w:cstheme="minorHAnsi"/>
                <w:sz w:val="19"/>
                <w:szCs w:val="19"/>
              </w:rPr>
              <w:t>C</w:t>
            </w:r>
            <w:r w:rsidR="0050464B" w:rsidRPr="009B5880">
              <w:rPr>
                <w:rFonts w:cstheme="minorHAnsi"/>
                <w:sz w:val="19"/>
                <w:szCs w:val="19"/>
              </w:rPr>
              <w:t>E</w:t>
            </w:r>
            <w:r w:rsidR="008110D2" w:rsidRPr="009B5880">
              <w:rPr>
                <w:rFonts w:cstheme="minorHAnsi"/>
                <w:sz w:val="19"/>
                <w:szCs w:val="19"/>
              </w:rPr>
              <w:t>/CSE</w:t>
            </w:r>
            <w:r w:rsidR="005F23E2" w:rsidRPr="009B5880">
              <w:rPr>
                <w:rFonts w:cstheme="minorHAnsi"/>
                <w:sz w:val="19"/>
                <w:szCs w:val="19"/>
              </w:rPr>
              <w:t xml:space="preserve"> activity </w:t>
            </w:r>
            <w:r w:rsidR="0050464B" w:rsidRPr="009B5880">
              <w:rPr>
                <w:rFonts w:cstheme="minorHAnsi"/>
                <w:sz w:val="19"/>
                <w:szCs w:val="19"/>
              </w:rPr>
              <w:t>to</w:t>
            </w:r>
            <w:r w:rsidR="005F23E2" w:rsidRPr="009B5880">
              <w:rPr>
                <w:rFonts w:cstheme="minorHAnsi"/>
                <w:sz w:val="19"/>
                <w:szCs w:val="19"/>
              </w:rPr>
              <w:t xml:space="preserve"> pay </w:t>
            </w:r>
            <w:proofErr w:type="gramStart"/>
            <w:r w:rsidR="005F23E2" w:rsidRPr="009B5880">
              <w:rPr>
                <w:rFonts w:cstheme="minorHAnsi"/>
                <w:sz w:val="19"/>
                <w:szCs w:val="19"/>
              </w:rPr>
              <w:t>off of</w:t>
            </w:r>
            <w:proofErr w:type="gramEnd"/>
            <w:r w:rsidR="005F23E2" w:rsidRPr="009B5880">
              <w:rPr>
                <w:rFonts w:cstheme="minorHAnsi"/>
                <w:sz w:val="19"/>
                <w:szCs w:val="19"/>
              </w:rPr>
              <w:t xml:space="preserve"> debts</w:t>
            </w:r>
            <w:r w:rsidR="00CD32B3" w:rsidRPr="009B5880">
              <w:rPr>
                <w:rFonts w:cstheme="minorHAnsi"/>
                <w:sz w:val="19"/>
                <w:szCs w:val="19"/>
              </w:rPr>
              <w:t xml:space="preserve">/ known to be </w:t>
            </w:r>
            <w:r w:rsidR="0042112F" w:rsidRPr="009B5880">
              <w:rPr>
                <w:rFonts w:cstheme="minorHAnsi"/>
                <w:sz w:val="19"/>
                <w:szCs w:val="19"/>
              </w:rPr>
              <w:t>invol</w:t>
            </w:r>
            <w:r w:rsidR="00CD32B3" w:rsidRPr="009B5880">
              <w:rPr>
                <w:rFonts w:cstheme="minorHAnsi"/>
                <w:sz w:val="19"/>
                <w:szCs w:val="19"/>
              </w:rPr>
              <w:t>ved in networks that run drug lines</w:t>
            </w:r>
          </w:p>
        </w:tc>
        <w:tc>
          <w:tcPr>
            <w:tcW w:w="636" w:type="dxa"/>
          </w:tcPr>
          <w:p w14:paraId="3819450E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0291BA91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1BE84601" w14:textId="77777777" w:rsidR="00395485" w:rsidRPr="009B5880" w:rsidRDefault="00395485" w:rsidP="003954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5.Education</w:t>
            </w:r>
          </w:p>
        </w:tc>
        <w:tc>
          <w:tcPr>
            <w:tcW w:w="1555" w:type="dxa"/>
            <w:shd w:val="clear" w:color="auto" w:fill="92D050"/>
          </w:tcPr>
          <w:p w14:paraId="38D24D9C" w14:textId="77777777" w:rsidR="00395485" w:rsidRPr="009B5880" w:rsidRDefault="00D7330F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1565" w:type="dxa"/>
            <w:gridSpan w:val="7"/>
          </w:tcPr>
          <w:p w14:paraId="547A0BD5" w14:textId="04F8765C" w:rsidR="00395485" w:rsidRPr="009B5880" w:rsidRDefault="002444B7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 xml:space="preserve">Mainly engaged in education, </w:t>
            </w:r>
            <w:r w:rsidR="00C67082" w:rsidRPr="009B5880">
              <w:rPr>
                <w:rFonts w:cstheme="minorHAnsi"/>
                <w:sz w:val="19"/>
                <w:szCs w:val="19"/>
              </w:rPr>
              <w:t>employment,</w:t>
            </w:r>
            <w:r w:rsidRPr="009B5880">
              <w:rPr>
                <w:rFonts w:cstheme="minorHAnsi"/>
                <w:sz w:val="19"/>
                <w:szCs w:val="19"/>
              </w:rPr>
              <w:t xml:space="preserve"> or training/ Some attendance/behaviour issues</w:t>
            </w:r>
            <w:r w:rsidR="00A82FAE" w:rsidRPr="009B5880">
              <w:rPr>
                <w:rFonts w:cstheme="minorHAnsi"/>
                <w:sz w:val="19"/>
                <w:szCs w:val="19"/>
              </w:rPr>
              <w:t>/ Poor educational achievement</w:t>
            </w:r>
          </w:p>
          <w:p w14:paraId="76F82AD1" w14:textId="718D4AC3" w:rsidR="00D2083E" w:rsidRPr="009B5880" w:rsidRDefault="00D2083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36" w:type="dxa"/>
          </w:tcPr>
          <w:p w14:paraId="298F8944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3CD7DB31" w14:textId="77777777" w:rsidTr="00720290">
        <w:trPr>
          <w:jc w:val="center"/>
        </w:trPr>
        <w:tc>
          <w:tcPr>
            <w:tcW w:w="1984" w:type="dxa"/>
            <w:vMerge/>
          </w:tcPr>
          <w:p w14:paraId="2BAEFD61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733B4EA0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</w:tcPr>
          <w:p w14:paraId="45443F8B" w14:textId="204011EE" w:rsidR="00395485" w:rsidRPr="009B5880" w:rsidRDefault="002444B7" w:rsidP="002444B7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Irregular/poor attendance/ Truanting from school/ Losing interest in education/ Periods of exclusion(s)/ Whereabouts during school hours unknown</w:t>
            </w:r>
            <w:r w:rsidR="00A82FAE" w:rsidRPr="009B5880">
              <w:rPr>
                <w:rFonts w:cstheme="minorHAnsi"/>
                <w:sz w:val="19"/>
                <w:szCs w:val="19"/>
              </w:rPr>
              <w:t>/ Poor educational achievement</w:t>
            </w:r>
          </w:p>
        </w:tc>
        <w:tc>
          <w:tcPr>
            <w:tcW w:w="636" w:type="dxa"/>
          </w:tcPr>
          <w:p w14:paraId="6646953B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95485" w:rsidRPr="009B5880" w14:paraId="08B5018D" w14:textId="77777777" w:rsidTr="00720290">
        <w:trPr>
          <w:jc w:val="center"/>
        </w:trPr>
        <w:tc>
          <w:tcPr>
            <w:tcW w:w="1984" w:type="dxa"/>
            <w:vMerge/>
          </w:tcPr>
          <w:p w14:paraId="4000A9B6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747B8CD2" w14:textId="77777777" w:rsidR="00395485" w:rsidRPr="009B5880" w:rsidRDefault="00395485" w:rsidP="0039548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42D64F19" w14:textId="4BFB8CB0" w:rsidR="00395485" w:rsidRPr="009B5880" w:rsidRDefault="002444B7" w:rsidP="00395485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 xml:space="preserve">Not in Education, </w:t>
            </w:r>
            <w:r w:rsidR="00C67082" w:rsidRPr="009B5880">
              <w:rPr>
                <w:rFonts w:cstheme="minorHAnsi"/>
                <w:sz w:val="19"/>
                <w:szCs w:val="19"/>
              </w:rPr>
              <w:t>training,</w:t>
            </w:r>
            <w:r w:rsidRPr="009B5880">
              <w:rPr>
                <w:rFonts w:cstheme="minorHAnsi"/>
                <w:sz w:val="19"/>
                <w:szCs w:val="19"/>
              </w:rPr>
              <w:t xml:space="preserve"> or employment</w:t>
            </w:r>
            <w:r w:rsidR="00395485" w:rsidRPr="009B5880">
              <w:rPr>
                <w:rFonts w:cstheme="minorHAnsi"/>
                <w:sz w:val="19"/>
                <w:szCs w:val="19"/>
              </w:rPr>
              <w:t>/ Regular breakdown of school placements due to behavioural problems</w:t>
            </w:r>
            <w:r w:rsidRPr="009B5880">
              <w:rPr>
                <w:rFonts w:cstheme="minorHAnsi"/>
                <w:sz w:val="19"/>
                <w:szCs w:val="19"/>
              </w:rPr>
              <w:t>/ Whereabouts during school hours unknown and information suggesting links to CSE</w:t>
            </w:r>
            <w:r w:rsidR="00CD32B3" w:rsidRPr="009B5880">
              <w:rPr>
                <w:rFonts w:cstheme="minorHAnsi"/>
                <w:sz w:val="19"/>
                <w:szCs w:val="19"/>
              </w:rPr>
              <w:t>/County Lines or Gangs</w:t>
            </w:r>
            <w:r w:rsidR="00A82FAE" w:rsidRPr="009B5880">
              <w:rPr>
                <w:rFonts w:cstheme="minorHAnsi"/>
                <w:sz w:val="19"/>
                <w:szCs w:val="19"/>
              </w:rPr>
              <w:t xml:space="preserve">/ Poor </w:t>
            </w:r>
            <w:r w:rsidR="004F26FF" w:rsidRPr="009B5880">
              <w:rPr>
                <w:rFonts w:cstheme="minorHAnsi"/>
                <w:sz w:val="19"/>
                <w:szCs w:val="19"/>
              </w:rPr>
              <w:t>educational achievement</w:t>
            </w:r>
          </w:p>
        </w:tc>
        <w:tc>
          <w:tcPr>
            <w:tcW w:w="636" w:type="dxa"/>
          </w:tcPr>
          <w:p w14:paraId="32A540D5" w14:textId="77777777" w:rsidR="00395485" w:rsidRPr="009B5880" w:rsidRDefault="00395485" w:rsidP="0039548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05BC0715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5A77B19E" w14:textId="77777777" w:rsidR="00161E2C" w:rsidRDefault="000E29CB" w:rsidP="000E29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6.Use of social media/</w:t>
            </w:r>
          </w:p>
          <w:p w14:paraId="12FA508D" w14:textId="48F4DB88" w:rsidR="000E29CB" w:rsidRPr="009B5880" w:rsidRDefault="00161E2C" w:rsidP="000E29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T</w:t>
            </w:r>
            <w:r w:rsidR="000E29CB" w:rsidRPr="009B5880">
              <w:rPr>
                <w:rFonts w:cstheme="minorHAnsi"/>
                <w:b/>
                <w:sz w:val="24"/>
                <w:szCs w:val="24"/>
              </w:rPr>
              <w:t>echnology</w:t>
            </w:r>
          </w:p>
        </w:tc>
        <w:tc>
          <w:tcPr>
            <w:tcW w:w="1555" w:type="dxa"/>
            <w:shd w:val="clear" w:color="auto" w:fill="92D050"/>
          </w:tcPr>
          <w:p w14:paraId="27F0FDBA" w14:textId="77777777" w:rsidR="000E29CB" w:rsidRPr="009B5880" w:rsidRDefault="00D7330F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1565" w:type="dxa"/>
            <w:gridSpan w:val="7"/>
          </w:tcPr>
          <w:p w14:paraId="0B3B6BE7" w14:textId="5C0162E7" w:rsidR="000E29CB" w:rsidRPr="009B5880" w:rsidRDefault="000E29CB" w:rsidP="00F5383E">
            <w:pPr>
              <w:rPr>
                <w:rFonts w:cstheme="minorHAnsi"/>
                <w:bCs/>
                <w:sz w:val="19"/>
                <w:szCs w:val="19"/>
              </w:rPr>
            </w:pPr>
            <w:r w:rsidRPr="009B5880">
              <w:rPr>
                <w:rFonts w:cstheme="minorHAnsi"/>
                <w:bCs/>
                <w:sz w:val="19"/>
                <w:szCs w:val="19"/>
              </w:rPr>
              <w:t xml:space="preserve">Talking to/communication with unknown adults/peers via the internet / </w:t>
            </w:r>
            <w:r w:rsidRPr="009B5880">
              <w:rPr>
                <w:rFonts w:cstheme="minorHAnsi"/>
                <w:sz w:val="19"/>
                <w:szCs w:val="19"/>
              </w:rPr>
              <w:t>Lack of awareness of online safety (young people and parents/carers)</w:t>
            </w:r>
            <w:r w:rsidRPr="009B5880">
              <w:rPr>
                <w:rFonts w:cstheme="minorHAnsi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636" w:type="dxa"/>
          </w:tcPr>
          <w:p w14:paraId="01A72ED3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189A9679" w14:textId="77777777" w:rsidTr="00720290">
        <w:trPr>
          <w:jc w:val="center"/>
        </w:trPr>
        <w:tc>
          <w:tcPr>
            <w:tcW w:w="1984" w:type="dxa"/>
            <w:vMerge/>
          </w:tcPr>
          <w:p w14:paraId="19686D79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563C8CCF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</w:tcPr>
          <w:p w14:paraId="5E44B715" w14:textId="4690A01A" w:rsidR="000E29CB" w:rsidRPr="009B5880" w:rsidRDefault="000E29CB" w:rsidP="00F5383E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 xml:space="preserve">Use of internet to </w:t>
            </w:r>
            <w:r w:rsidR="00D600D1" w:rsidRPr="009B5880">
              <w:rPr>
                <w:rFonts w:cstheme="minorHAnsi"/>
                <w:sz w:val="19"/>
                <w:szCs w:val="19"/>
              </w:rPr>
              <w:t>watch/</w:t>
            </w:r>
            <w:r w:rsidRPr="009B5880">
              <w:rPr>
                <w:rFonts w:cstheme="minorHAnsi"/>
                <w:sz w:val="19"/>
                <w:szCs w:val="19"/>
              </w:rPr>
              <w:t xml:space="preserve">share inappropriate </w:t>
            </w:r>
            <w:r w:rsidR="007D34FD" w:rsidRPr="009B5880">
              <w:rPr>
                <w:rFonts w:cstheme="minorHAnsi"/>
                <w:sz w:val="19"/>
                <w:szCs w:val="19"/>
              </w:rPr>
              <w:t>youth violence (drill</w:t>
            </w:r>
            <w:r w:rsidR="00D600D1" w:rsidRPr="009B5880">
              <w:rPr>
                <w:rFonts w:cstheme="minorHAnsi"/>
                <w:sz w:val="19"/>
                <w:szCs w:val="19"/>
              </w:rPr>
              <w:t>/trap music)</w:t>
            </w:r>
            <w:r w:rsidR="007D34FD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Pr="009B5880">
              <w:rPr>
                <w:rFonts w:cstheme="minorHAnsi"/>
                <w:sz w:val="19"/>
                <w:szCs w:val="19"/>
              </w:rPr>
              <w:t>or sexual images</w:t>
            </w:r>
            <w:r w:rsidR="00513E14" w:rsidRPr="009B5880">
              <w:rPr>
                <w:rFonts w:cstheme="minorHAnsi"/>
                <w:sz w:val="19"/>
                <w:szCs w:val="19"/>
              </w:rPr>
              <w:t>/videos</w:t>
            </w:r>
            <w:r w:rsidRPr="009B5880">
              <w:rPr>
                <w:rFonts w:cstheme="minorHAnsi"/>
                <w:sz w:val="19"/>
                <w:szCs w:val="19"/>
              </w:rPr>
              <w:t>/ Meeting adults or peers following contact via social media/</w:t>
            </w:r>
            <w:r w:rsidR="00FC1D99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Pr="009B5880">
              <w:rPr>
                <w:rFonts w:cstheme="minorHAnsi"/>
                <w:sz w:val="19"/>
                <w:szCs w:val="19"/>
              </w:rPr>
              <w:t xml:space="preserve">Concerns young person may be being groomed/ Extensive/secretive use of internet </w:t>
            </w:r>
          </w:p>
        </w:tc>
        <w:tc>
          <w:tcPr>
            <w:tcW w:w="636" w:type="dxa"/>
          </w:tcPr>
          <w:p w14:paraId="0D307F91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4AEB889E" w14:textId="77777777" w:rsidTr="00720290">
        <w:trPr>
          <w:jc w:val="center"/>
        </w:trPr>
        <w:tc>
          <w:tcPr>
            <w:tcW w:w="1984" w:type="dxa"/>
            <w:vMerge/>
          </w:tcPr>
          <w:p w14:paraId="7D8B6DA7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68FAADBB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73E7C7C1" w14:textId="4E1169D1" w:rsidR="000E29CB" w:rsidRPr="009B5880" w:rsidRDefault="000E29CB" w:rsidP="00CF2C48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Use of internet to regularly meet unknown adults/peers</w:t>
            </w:r>
            <w:r w:rsidR="00CF2C48" w:rsidRPr="009B5880">
              <w:rPr>
                <w:rFonts w:cstheme="minorHAnsi"/>
                <w:sz w:val="19"/>
                <w:szCs w:val="19"/>
              </w:rPr>
              <w:t xml:space="preserve"> for sexual </w:t>
            </w:r>
            <w:r w:rsidR="00023DBA" w:rsidRPr="009B5880">
              <w:rPr>
                <w:rFonts w:cstheme="minorHAnsi"/>
                <w:sz w:val="19"/>
                <w:szCs w:val="19"/>
              </w:rPr>
              <w:t xml:space="preserve">and/or criminal </w:t>
            </w:r>
            <w:r w:rsidR="00CF2C48" w:rsidRPr="009B5880">
              <w:rPr>
                <w:rFonts w:cstheme="minorHAnsi"/>
                <w:sz w:val="19"/>
                <w:szCs w:val="19"/>
              </w:rPr>
              <w:t>activity</w:t>
            </w:r>
            <w:r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2B6B70" w:rsidRPr="009B5880">
              <w:rPr>
                <w:rFonts w:cstheme="minorHAnsi"/>
                <w:sz w:val="19"/>
                <w:szCs w:val="19"/>
              </w:rPr>
              <w:t xml:space="preserve">Involved in creating drill/trap music </w:t>
            </w:r>
            <w:r w:rsidRPr="009B5880">
              <w:rPr>
                <w:rFonts w:cstheme="minorHAnsi"/>
                <w:sz w:val="19"/>
                <w:szCs w:val="19"/>
              </w:rPr>
              <w:t xml:space="preserve">Evidence of </w:t>
            </w:r>
            <w:r w:rsidR="00CB0D8C" w:rsidRPr="009B5880">
              <w:rPr>
                <w:rFonts w:cstheme="minorHAnsi"/>
                <w:sz w:val="19"/>
                <w:szCs w:val="19"/>
              </w:rPr>
              <w:t>threats</w:t>
            </w:r>
            <w:r w:rsidRPr="009B5880">
              <w:rPr>
                <w:rFonts w:cstheme="minorHAnsi"/>
                <w:sz w:val="19"/>
                <w:szCs w:val="19"/>
              </w:rPr>
              <w:t xml:space="preserve"> through social media/internet</w:t>
            </w:r>
            <w:r w:rsidR="00CF2C48" w:rsidRPr="009B5880">
              <w:rPr>
                <w:rFonts w:cstheme="minorHAnsi"/>
                <w:sz w:val="19"/>
                <w:szCs w:val="19"/>
              </w:rPr>
              <w:t>/ Evidence of material being shared online without young person’s consent</w:t>
            </w:r>
          </w:p>
        </w:tc>
        <w:tc>
          <w:tcPr>
            <w:tcW w:w="636" w:type="dxa"/>
          </w:tcPr>
          <w:p w14:paraId="1DE73BBD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4B4580A4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10D23649" w14:textId="77777777" w:rsidR="000E29CB" w:rsidRPr="009B5880" w:rsidRDefault="000E29CB" w:rsidP="000E29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 xml:space="preserve">7.Sexual Health / Sexualised Risk Taking </w:t>
            </w:r>
          </w:p>
        </w:tc>
        <w:tc>
          <w:tcPr>
            <w:tcW w:w="1555" w:type="dxa"/>
            <w:shd w:val="clear" w:color="auto" w:fill="92D050"/>
          </w:tcPr>
          <w:p w14:paraId="6B795ADE" w14:textId="77777777" w:rsidR="000E29CB" w:rsidRPr="009B5880" w:rsidRDefault="00D7330F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1565" w:type="dxa"/>
            <w:gridSpan w:val="7"/>
          </w:tcPr>
          <w:p w14:paraId="44D98E00" w14:textId="69295F21" w:rsidR="000E29CB" w:rsidRPr="009B5880" w:rsidRDefault="000E29CB" w:rsidP="00011F35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 xml:space="preserve">Sexually transmitted infections (STI’s)/ </w:t>
            </w:r>
            <w:r w:rsidR="00011F35" w:rsidRPr="009B5880">
              <w:rPr>
                <w:rFonts w:cstheme="minorHAnsi"/>
                <w:sz w:val="19"/>
                <w:szCs w:val="19"/>
              </w:rPr>
              <w:t xml:space="preserve">Access to and engagement with sexual health services </w:t>
            </w:r>
          </w:p>
          <w:p w14:paraId="299FFA60" w14:textId="32CB85D2" w:rsidR="0007760A" w:rsidRPr="009B5880" w:rsidRDefault="0007760A" w:rsidP="00011F35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36" w:type="dxa"/>
          </w:tcPr>
          <w:p w14:paraId="7954F4EF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438B8198" w14:textId="77777777" w:rsidTr="00720290">
        <w:trPr>
          <w:jc w:val="center"/>
        </w:trPr>
        <w:tc>
          <w:tcPr>
            <w:tcW w:w="1984" w:type="dxa"/>
            <w:vMerge/>
          </w:tcPr>
          <w:p w14:paraId="4464EB52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6EA47729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</w:tcPr>
          <w:p w14:paraId="367C5FF3" w14:textId="2643177D" w:rsidR="000E29CB" w:rsidRPr="009B5880" w:rsidRDefault="000E29CB" w:rsidP="00862C6B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Multiple</w:t>
            </w:r>
            <w:r w:rsidR="00011F35" w:rsidRPr="009B5880">
              <w:rPr>
                <w:rFonts w:cstheme="minorHAnsi"/>
                <w:sz w:val="19"/>
                <w:szCs w:val="19"/>
              </w:rPr>
              <w:t xml:space="preserve">/ untreated </w:t>
            </w:r>
            <w:r w:rsidRPr="009B5880">
              <w:rPr>
                <w:rFonts w:cstheme="minorHAnsi"/>
                <w:sz w:val="19"/>
                <w:szCs w:val="19"/>
              </w:rPr>
              <w:t>sexually transmitted infections (STI’s)/</w:t>
            </w:r>
            <w:r w:rsidR="0007760A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BB5033">
              <w:rPr>
                <w:rFonts w:cstheme="minorHAnsi"/>
                <w:sz w:val="19"/>
                <w:szCs w:val="19"/>
              </w:rPr>
              <w:t>unlawful or risky</w:t>
            </w:r>
            <w:r w:rsidR="00011F35" w:rsidRPr="009B5880">
              <w:rPr>
                <w:rFonts w:cstheme="minorHAnsi"/>
                <w:sz w:val="19"/>
                <w:szCs w:val="19"/>
              </w:rPr>
              <w:t xml:space="preserve"> sexual activity with peers</w:t>
            </w:r>
            <w:r w:rsidR="00862C6B" w:rsidRPr="009B5880">
              <w:rPr>
                <w:rFonts w:cstheme="minorHAnsi"/>
                <w:sz w:val="19"/>
                <w:szCs w:val="19"/>
              </w:rPr>
              <w:t xml:space="preserve"> or adults</w:t>
            </w:r>
            <w:r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011F35" w:rsidRPr="009B5880">
              <w:rPr>
                <w:rFonts w:cstheme="minorHAnsi"/>
                <w:sz w:val="19"/>
                <w:szCs w:val="19"/>
              </w:rPr>
              <w:t>Information from</w:t>
            </w:r>
            <w:r w:rsidRPr="009B5880">
              <w:rPr>
                <w:rFonts w:cstheme="minorHAnsi"/>
                <w:sz w:val="19"/>
                <w:szCs w:val="19"/>
              </w:rPr>
              <w:t xml:space="preserve"> peers and/or community </w:t>
            </w:r>
            <w:r w:rsidR="00011F35" w:rsidRPr="009B5880">
              <w:rPr>
                <w:rFonts w:cstheme="minorHAnsi"/>
                <w:sz w:val="19"/>
                <w:szCs w:val="19"/>
              </w:rPr>
              <w:t>highlighting concerning</w:t>
            </w:r>
            <w:r w:rsidR="00624A71" w:rsidRPr="009B5880">
              <w:rPr>
                <w:rFonts w:cstheme="minorHAnsi"/>
                <w:sz w:val="19"/>
                <w:szCs w:val="19"/>
              </w:rPr>
              <w:t xml:space="preserve"> relationships and/or</w:t>
            </w:r>
            <w:r w:rsidR="00011F35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Pr="009B5880">
              <w:rPr>
                <w:rFonts w:cstheme="minorHAnsi"/>
                <w:sz w:val="19"/>
                <w:szCs w:val="19"/>
              </w:rPr>
              <w:t xml:space="preserve">sexual </w:t>
            </w:r>
            <w:r w:rsidR="00011F35" w:rsidRPr="009B5880">
              <w:rPr>
                <w:rFonts w:cstheme="minorHAnsi"/>
                <w:sz w:val="19"/>
                <w:szCs w:val="19"/>
              </w:rPr>
              <w:t>activity</w:t>
            </w:r>
            <w:r w:rsidR="00862C6B" w:rsidRPr="009B5880">
              <w:rPr>
                <w:rFonts w:cstheme="minorHAnsi"/>
                <w:sz w:val="19"/>
                <w:szCs w:val="19"/>
              </w:rPr>
              <w:t xml:space="preserve"> / Frequent use of emergency contraception</w:t>
            </w:r>
            <w:r w:rsidR="00B176D5" w:rsidRPr="009B5880">
              <w:rPr>
                <w:rFonts w:cstheme="minorHAnsi"/>
                <w:sz w:val="19"/>
                <w:szCs w:val="19"/>
              </w:rPr>
              <w:t xml:space="preserve"> and sexual health service</w:t>
            </w:r>
          </w:p>
        </w:tc>
        <w:tc>
          <w:tcPr>
            <w:tcW w:w="636" w:type="dxa"/>
          </w:tcPr>
          <w:p w14:paraId="5C79B116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26412CC4" w14:textId="77777777" w:rsidTr="00720290">
        <w:trPr>
          <w:jc w:val="center"/>
        </w:trPr>
        <w:tc>
          <w:tcPr>
            <w:tcW w:w="1984" w:type="dxa"/>
            <w:vMerge/>
          </w:tcPr>
          <w:p w14:paraId="59F76D93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04337394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44E599B5" w14:textId="205D6B29" w:rsidR="000E29CB" w:rsidRPr="009B5880" w:rsidRDefault="00B03718" w:rsidP="00B03718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Repeated p</w:t>
            </w:r>
            <w:r w:rsidR="000E29CB" w:rsidRPr="009B5880">
              <w:rPr>
                <w:rFonts w:cstheme="minorHAnsi"/>
                <w:sz w:val="19"/>
                <w:szCs w:val="19"/>
              </w:rPr>
              <w:t>regnancy</w:t>
            </w:r>
            <w:r w:rsidRPr="009B5880">
              <w:rPr>
                <w:rFonts w:cstheme="minorHAnsi"/>
                <w:sz w:val="19"/>
                <w:szCs w:val="19"/>
              </w:rPr>
              <w:t>/m</w:t>
            </w:r>
            <w:r w:rsidR="000E29CB" w:rsidRPr="009B5880">
              <w:rPr>
                <w:rFonts w:cstheme="minorHAnsi"/>
                <w:sz w:val="19"/>
                <w:szCs w:val="19"/>
              </w:rPr>
              <w:t>iscarriages</w:t>
            </w:r>
            <w:r w:rsidRPr="009B5880">
              <w:rPr>
                <w:rFonts w:cstheme="minorHAnsi"/>
                <w:sz w:val="19"/>
                <w:szCs w:val="19"/>
              </w:rPr>
              <w:t xml:space="preserve"> and/or t</w:t>
            </w:r>
            <w:r w:rsidR="000E29CB" w:rsidRPr="009B5880">
              <w:rPr>
                <w:rFonts w:cstheme="minorHAnsi"/>
                <w:sz w:val="19"/>
                <w:szCs w:val="19"/>
              </w:rPr>
              <w:t xml:space="preserve">erminations / </w:t>
            </w:r>
            <w:r w:rsidR="00BB5033">
              <w:rPr>
                <w:rFonts w:cstheme="minorHAnsi"/>
                <w:sz w:val="19"/>
                <w:szCs w:val="19"/>
              </w:rPr>
              <w:t>unlawful or risky</w:t>
            </w:r>
            <w:r w:rsidR="000E29CB" w:rsidRPr="009B5880">
              <w:rPr>
                <w:rFonts w:cstheme="minorHAnsi"/>
                <w:sz w:val="19"/>
                <w:szCs w:val="19"/>
              </w:rPr>
              <w:t>/</w:t>
            </w:r>
            <w:r w:rsidR="00BB5033">
              <w:rPr>
                <w:rFonts w:cstheme="minorHAnsi"/>
                <w:sz w:val="19"/>
                <w:szCs w:val="19"/>
              </w:rPr>
              <w:t xml:space="preserve"> </w:t>
            </w:r>
            <w:r w:rsidR="000E29CB" w:rsidRPr="009B5880">
              <w:rPr>
                <w:rFonts w:cstheme="minorHAnsi"/>
                <w:sz w:val="19"/>
                <w:szCs w:val="19"/>
              </w:rPr>
              <w:t xml:space="preserve">exploitative sexual activity with peers/adults / </w:t>
            </w:r>
            <w:r w:rsidRPr="009B5880">
              <w:rPr>
                <w:rFonts w:cstheme="minorHAnsi"/>
                <w:sz w:val="19"/>
                <w:szCs w:val="19"/>
              </w:rPr>
              <w:t>Disclosure of sexual activity with boyfriend/girlfriend’s peers</w:t>
            </w:r>
            <w:r w:rsidR="000E29CB" w:rsidRPr="009B5880">
              <w:rPr>
                <w:rFonts w:cstheme="minorHAnsi"/>
                <w:sz w:val="19"/>
                <w:szCs w:val="19"/>
              </w:rPr>
              <w:t>/ Others having knowledge that sex can be exchanged for money and/or goods</w:t>
            </w:r>
            <w:r w:rsidR="00862C6B" w:rsidRPr="009B5880">
              <w:rPr>
                <w:rFonts w:cstheme="minorHAnsi"/>
                <w:sz w:val="19"/>
                <w:szCs w:val="19"/>
              </w:rPr>
              <w:t>/ Relationship with suspected/</w:t>
            </w:r>
            <w:r w:rsidR="00BB5033">
              <w:rPr>
                <w:rFonts w:cstheme="minorHAnsi"/>
                <w:sz w:val="19"/>
                <w:szCs w:val="19"/>
              </w:rPr>
              <w:t xml:space="preserve"> </w:t>
            </w:r>
            <w:r w:rsidR="00862C6B" w:rsidRPr="009B5880">
              <w:rPr>
                <w:rFonts w:cstheme="minorHAnsi"/>
                <w:sz w:val="19"/>
                <w:szCs w:val="19"/>
              </w:rPr>
              <w:t>known CE perpetrators</w:t>
            </w:r>
          </w:p>
        </w:tc>
        <w:tc>
          <w:tcPr>
            <w:tcW w:w="636" w:type="dxa"/>
          </w:tcPr>
          <w:p w14:paraId="37467D49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3C4F5FCE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38BF56B8" w14:textId="77777777" w:rsidR="000E29CB" w:rsidRPr="009B5880" w:rsidRDefault="000E29CB" w:rsidP="000E29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8.Emotional &amp; Physical Health</w:t>
            </w:r>
          </w:p>
        </w:tc>
        <w:tc>
          <w:tcPr>
            <w:tcW w:w="1555" w:type="dxa"/>
            <w:shd w:val="clear" w:color="auto" w:fill="92D050"/>
          </w:tcPr>
          <w:p w14:paraId="1F6EB314" w14:textId="77777777" w:rsidR="000E29CB" w:rsidRPr="009B5880" w:rsidRDefault="00D7330F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1565" w:type="dxa"/>
            <w:gridSpan w:val="7"/>
          </w:tcPr>
          <w:p w14:paraId="74D8BEC2" w14:textId="72A31DEE" w:rsidR="000E29CB" w:rsidRPr="009B5880" w:rsidRDefault="00747A43" w:rsidP="00747A43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Low self-esteem</w:t>
            </w:r>
            <w:r w:rsidR="000E29CB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Pr="009B5880">
              <w:rPr>
                <w:rFonts w:cstheme="minorHAnsi"/>
                <w:sz w:val="19"/>
                <w:szCs w:val="19"/>
              </w:rPr>
              <w:t>Some or reduced concerns of self-harm and/or eating disorders</w:t>
            </w:r>
            <w:r w:rsidR="000E29CB" w:rsidRPr="009B5880">
              <w:rPr>
                <w:rFonts w:cstheme="minorHAnsi"/>
                <w:sz w:val="19"/>
                <w:szCs w:val="19"/>
              </w:rPr>
              <w:t>/ Difficulty in making or maintaining friendships with peers</w:t>
            </w:r>
          </w:p>
        </w:tc>
        <w:tc>
          <w:tcPr>
            <w:tcW w:w="636" w:type="dxa"/>
          </w:tcPr>
          <w:p w14:paraId="3A1B1708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0B8990C0" w14:textId="77777777" w:rsidTr="00720290">
        <w:trPr>
          <w:jc w:val="center"/>
        </w:trPr>
        <w:tc>
          <w:tcPr>
            <w:tcW w:w="1984" w:type="dxa"/>
            <w:vMerge/>
          </w:tcPr>
          <w:p w14:paraId="4C1B29C4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491E2C6E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</w:tcPr>
          <w:p w14:paraId="259B44D7" w14:textId="0EB406BF" w:rsidR="000E29CB" w:rsidRPr="009B5880" w:rsidRDefault="00747A43" w:rsidP="00747A43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 xml:space="preserve">Low self-esteem impacting upon young person’s mental health/ Increased concerns of self-harm/ </w:t>
            </w:r>
            <w:r w:rsidR="000E29CB" w:rsidRPr="009B5880">
              <w:rPr>
                <w:rFonts w:cstheme="minorHAnsi"/>
                <w:sz w:val="19"/>
                <w:szCs w:val="19"/>
              </w:rPr>
              <w:t>Violent/emotional outbursts</w:t>
            </w:r>
            <w:r w:rsidRPr="009B5880">
              <w:rPr>
                <w:rFonts w:cstheme="minorHAnsi"/>
                <w:sz w:val="19"/>
                <w:szCs w:val="19"/>
              </w:rPr>
              <w:t xml:space="preserve"> or bullying or threatening behaviour/ </w:t>
            </w:r>
            <w:r w:rsidR="000E29CB" w:rsidRPr="009B5880">
              <w:rPr>
                <w:rFonts w:cstheme="minorHAnsi"/>
                <w:sz w:val="19"/>
                <w:szCs w:val="19"/>
              </w:rPr>
              <w:t>Offending behaviour/ Difficulty in making or maintaining friendships with peers</w:t>
            </w:r>
            <w:r w:rsidRPr="009B5880">
              <w:rPr>
                <w:rFonts w:cstheme="minorHAnsi"/>
                <w:sz w:val="19"/>
                <w:szCs w:val="19"/>
              </w:rPr>
              <w:t>/ Concerns young person may be exposed to violence</w:t>
            </w:r>
            <w:r w:rsidR="00434710" w:rsidRPr="009B5880">
              <w:rPr>
                <w:rFonts w:cstheme="minorHAnsi"/>
                <w:sz w:val="19"/>
                <w:szCs w:val="19"/>
              </w:rPr>
              <w:t>/ Evidence of trauma</w:t>
            </w:r>
            <w:r w:rsidRPr="009B5880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636" w:type="dxa"/>
          </w:tcPr>
          <w:p w14:paraId="50ACAD84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E29CB" w:rsidRPr="009B5880" w14:paraId="5FD44A86" w14:textId="77777777" w:rsidTr="00720290">
        <w:trPr>
          <w:jc w:val="center"/>
        </w:trPr>
        <w:tc>
          <w:tcPr>
            <w:tcW w:w="1984" w:type="dxa"/>
            <w:vMerge/>
          </w:tcPr>
          <w:p w14:paraId="3782C987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2F7A073A" w14:textId="77777777" w:rsidR="000E29CB" w:rsidRPr="009B5880" w:rsidRDefault="000E29CB" w:rsidP="000E29CB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777404F9" w14:textId="64F557B3" w:rsidR="000E29CB" w:rsidRPr="009B5880" w:rsidRDefault="00747A43" w:rsidP="00747A43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Chronic low self-esteem/ Changes or extremes in mental health/ Suicidal ideation/</w:t>
            </w:r>
            <w:r w:rsidR="005278C6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Pr="009B5880">
              <w:rPr>
                <w:rFonts w:cstheme="minorHAnsi"/>
                <w:sz w:val="19"/>
                <w:szCs w:val="19"/>
              </w:rPr>
              <w:t>Evidence of emotional abuse from domestic violence, as witness or victim / Evidence of self-harm, eating disorders, previous suicide attempts or overdoses</w:t>
            </w:r>
            <w:r w:rsidR="00E9356E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434710" w:rsidRPr="009B5880">
              <w:rPr>
                <w:rFonts w:cstheme="minorHAnsi"/>
                <w:sz w:val="19"/>
                <w:szCs w:val="19"/>
              </w:rPr>
              <w:t xml:space="preserve">Evidence of significant trauma/ </w:t>
            </w:r>
            <w:r w:rsidR="00E9356E" w:rsidRPr="009B5880">
              <w:rPr>
                <w:rFonts w:cstheme="minorHAnsi"/>
                <w:sz w:val="19"/>
                <w:szCs w:val="19"/>
              </w:rPr>
              <w:t>Frequent attendance at A&amp;E/ Physical symptoms suggestive of sexual</w:t>
            </w:r>
            <w:r w:rsidR="00C54852" w:rsidRPr="009B5880">
              <w:rPr>
                <w:rFonts w:cstheme="minorHAnsi"/>
                <w:sz w:val="19"/>
                <w:szCs w:val="19"/>
              </w:rPr>
              <w:t xml:space="preserve"> and/or</w:t>
            </w:r>
            <w:r w:rsidR="00E9356E" w:rsidRPr="009B5880">
              <w:rPr>
                <w:rFonts w:cstheme="minorHAnsi"/>
                <w:sz w:val="19"/>
                <w:szCs w:val="19"/>
              </w:rPr>
              <w:t xml:space="preserve"> physical assault</w:t>
            </w:r>
          </w:p>
        </w:tc>
        <w:tc>
          <w:tcPr>
            <w:tcW w:w="636" w:type="dxa"/>
          </w:tcPr>
          <w:p w14:paraId="38EFBA8B" w14:textId="77777777" w:rsidR="000E29CB" w:rsidRPr="009B5880" w:rsidRDefault="000E29CB" w:rsidP="000E29C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9356E" w:rsidRPr="009B5880" w14:paraId="43C73ABA" w14:textId="77777777" w:rsidTr="00720290">
        <w:trPr>
          <w:jc w:val="center"/>
        </w:trPr>
        <w:tc>
          <w:tcPr>
            <w:tcW w:w="1984" w:type="dxa"/>
            <w:vMerge w:val="restart"/>
            <w:vAlign w:val="center"/>
          </w:tcPr>
          <w:p w14:paraId="0E28B360" w14:textId="77777777" w:rsidR="00E9356E" w:rsidRPr="009B5880" w:rsidRDefault="00E9356E" w:rsidP="008379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 xml:space="preserve">9. Accommodation and family relationships </w:t>
            </w:r>
          </w:p>
        </w:tc>
        <w:tc>
          <w:tcPr>
            <w:tcW w:w="1555" w:type="dxa"/>
            <w:shd w:val="clear" w:color="auto" w:fill="92D050"/>
          </w:tcPr>
          <w:p w14:paraId="4A7621EC" w14:textId="77777777" w:rsidR="00E9356E" w:rsidRPr="009B5880" w:rsidRDefault="00D7330F" w:rsidP="008379D0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1565" w:type="dxa"/>
            <w:gridSpan w:val="7"/>
          </w:tcPr>
          <w:p w14:paraId="31002F7B" w14:textId="176CE12A" w:rsidR="00E9356E" w:rsidRPr="009B5880" w:rsidRDefault="00536564" w:rsidP="008379D0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Accommodation generally meets needs of young person/ Support available from family/parent/carer/ Communication within home environment is good</w:t>
            </w:r>
            <w:r w:rsidR="00C51766" w:rsidRPr="009B5880">
              <w:rPr>
                <w:rFonts w:cstheme="minorHAnsi"/>
                <w:sz w:val="19"/>
                <w:szCs w:val="19"/>
              </w:rPr>
              <w:t xml:space="preserve">/ known </w:t>
            </w:r>
            <w:r w:rsidR="00650AC5" w:rsidRPr="009B5880">
              <w:rPr>
                <w:rFonts w:cstheme="minorHAnsi"/>
                <w:sz w:val="19"/>
                <w:szCs w:val="19"/>
              </w:rPr>
              <w:t>peers/</w:t>
            </w:r>
            <w:r w:rsidR="00C51766" w:rsidRPr="009B5880">
              <w:rPr>
                <w:rFonts w:cstheme="minorHAnsi"/>
                <w:sz w:val="19"/>
                <w:szCs w:val="19"/>
              </w:rPr>
              <w:t>older sibling involved in drug distribution/county lines/gangs</w:t>
            </w:r>
          </w:p>
        </w:tc>
        <w:tc>
          <w:tcPr>
            <w:tcW w:w="636" w:type="dxa"/>
          </w:tcPr>
          <w:p w14:paraId="6F2A45DE" w14:textId="77777777" w:rsidR="00E9356E" w:rsidRPr="009B5880" w:rsidRDefault="00E9356E" w:rsidP="008379D0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9356E" w:rsidRPr="009B5880" w14:paraId="5A24C310" w14:textId="77777777" w:rsidTr="00720290">
        <w:trPr>
          <w:jc w:val="center"/>
        </w:trPr>
        <w:tc>
          <w:tcPr>
            <w:tcW w:w="1984" w:type="dxa"/>
            <w:vMerge/>
          </w:tcPr>
          <w:p w14:paraId="4D24CCC2" w14:textId="77777777" w:rsidR="00E9356E" w:rsidRPr="009B5880" w:rsidRDefault="00E9356E" w:rsidP="008379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17D00A7E" w14:textId="77777777" w:rsidR="00E9356E" w:rsidRPr="009B5880" w:rsidRDefault="00E9356E" w:rsidP="008379D0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65" w:type="dxa"/>
            <w:gridSpan w:val="7"/>
          </w:tcPr>
          <w:p w14:paraId="232F3959" w14:textId="49B73963" w:rsidR="00E9356E" w:rsidRPr="009B5880" w:rsidRDefault="00536564" w:rsidP="00650AC5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Overcrowding/ Living with other young people who are considered to be at risk of CSE/ Evidence of decline in relationship and/or communication with family/parent/carer</w:t>
            </w:r>
            <w:r w:rsidR="002C2BF1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E77468" w:rsidRPr="009B5880">
              <w:rPr>
                <w:rFonts w:cstheme="minorHAnsi"/>
                <w:sz w:val="19"/>
                <w:szCs w:val="19"/>
              </w:rPr>
              <w:t>K</w:t>
            </w:r>
            <w:r w:rsidR="00650AC5" w:rsidRPr="009B5880">
              <w:rPr>
                <w:rFonts w:cstheme="minorHAnsi"/>
                <w:sz w:val="19"/>
                <w:szCs w:val="19"/>
              </w:rPr>
              <w:t>nown peers/older siblings who are suspect to have county lines debts</w:t>
            </w:r>
            <w:r w:rsidR="00E77468" w:rsidRPr="009B5880">
              <w:rPr>
                <w:rFonts w:cstheme="minorHAnsi"/>
                <w:sz w:val="19"/>
                <w:szCs w:val="19"/>
              </w:rPr>
              <w:t>/</w:t>
            </w:r>
            <w:r w:rsidR="002808D2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E77468" w:rsidRPr="009B5880">
              <w:rPr>
                <w:rFonts w:cstheme="minorHAnsi"/>
                <w:sz w:val="19"/>
                <w:szCs w:val="19"/>
              </w:rPr>
              <w:t>L</w:t>
            </w:r>
            <w:r w:rsidR="002808D2" w:rsidRPr="009B5880">
              <w:rPr>
                <w:rFonts w:cstheme="minorHAnsi"/>
                <w:sz w:val="19"/>
                <w:szCs w:val="19"/>
              </w:rPr>
              <w:t>ack of parental supervision or interest in the young person</w:t>
            </w:r>
            <w:r w:rsidR="00E77468" w:rsidRPr="009B5880">
              <w:rPr>
                <w:rFonts w:cstheme="minorHAnsi"/>
                <w:sz w:val="19"/>
                <w:szCs w:val="19"/>
              </w:rPr>
              <w:t>/ Parents don’t consistently report missing</w:t>
            </w:r>
          </w:p>
        </w:tc>
        <w:tc>
          <w:tcPr>
            <w:tcW w:w="636" w:type="dxa"/>
          </w:tcPr>
          <w:p w14:paraId="65B7E04C" w14:textId="77777777" w:rsidR="00E9356E" w:rsidRPr="009B5880" w:rsidRDefault="00E9356E" w:rsidP="008379D0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9356E" w:rsidRPr="009B5880" w14:paraId="64935F80" w14:textId="77777777" w:rsidTr="00720290">
        <w:trPr>
          <w:jc w:val="center"/>
        </w:trPr>
        <w:tc>
          <w:tcPr>
            <w:tcW w:w="1984" w:type="dxa"/>
            <w:vMerge/>
          </w:tcPr>
          <w:p w14:paraId="4F5C1587" w14:textId="77777777" w:rsidR="00E9356E" w:rsidRPr="009B5880" w:rsidRDefault="00E9356E" w:rsidP="008379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1AB2B848" w14:textId="77777777" w:rsidR="00E9356E" w:rsidRPr="009B5880" w:rsidRDefault="00E9356E" w:rsidP="008379D0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65" w:type="dxa"/>
            <w:gridSpan w:val="7"/>
          </w:tcPr>
          <w:p w14:paraId="55546CA2" w14:textId="791AC523" w:rsidR="00E9356E" w:rsidRPr="009B5880" w:rsidRDefault="006506C0" w:rsidP="008379D0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Homeless or sofa surfing/ Young person often stays elsewhere/ Lack of relationship</w:t>
            </w:r>
            <w:r w:rsidR="00253BA6" w:rsidRPr="009B5880">
              <w:rPr>
                <w:rFonts w:cstheme="minorHAnsi"/>
                <w:sz w:val="19"/>
                <w:szCs w:val="19"/>
              </w:rPr>
              <w:t xml:space="preserve"> with family</w:t>
            </w:r>
            <w:r w:rsidRPr="009B5880">
              <w:rPr>
                <w:rFonts w:cstheme="minorHAnsi"/>
                <w:sz w:val="19"/>
                <w:szCs w:val="19"/>
              </w:rPr>
              <w:t xml:space="preserve">/understanding or trust / Family/friends/peers are </w:t>
            </w:r>
            <w:proofErr w:type="gramStart"/>
            <w:r w:rsidRPr="009B5880">
              <w:rPr>
                <w:rFonts w:cstheme="minorHAnsi"/>
                <w:sz w:val="19"/>
                <w:szCs w:val="19"/>
              </w:rPr>
              <w:t>known</w:t>
            </w:r>
            <w:proofErr w:type="gramEnd"/>
            <w:r w:rsidRPr="009B5880">
              <w:rPr>
                <w:rFonts w:cstheme="minorHAnsi"/>
                <w:sz w:val="19"/>
                <w:szCs w:val="19"/>
              </w:rPr>
              <w:t xml:space="preserve"> or suspected perpetrators of </w:t>
            </w:r>
            <w:r w:rsidR="00253BA6" w:rsidRPr="009B5880">
              <w:rPr>
                <w:rFonts w:cstheme="minorHAnsi"/>
                <w:sz w:val="19"/>
                <w:szCs w:val="19"/>
              </w:rPr>
              <w:t>CCE/</w:t>
            </w:r>
            <w:r w:rsidRPr="009B5880">
              <w:rPr>
                <w:rFonts w:cstheme="minorHAnsi"/>
                <w:sz w:val="19"/>
                <w:szCs w:val="19"/>
              </w:rPr>
              <w:t>CSE</w:t>
            </w:r>
            <w:r w:rsidR="00650AC5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9F59D6" w:rsidRPr="009B5880">
              <w:rPr>
                <w:rFonts w:cstheme="minorHAnsi"/>
                <w:sz w:val="19"/>
                <w:szCs w:val="19"/>
              </w:rPr>
              <w:t>P</w:t>
            </w:r>
            <w:r w:rsidR="002808D2" w:rsidRPr="009B5880">
              <w:rPr>
                <w:rFonts w:cstheme="minorHAnsi"/>
                <w:sz w:val="19"/>
                <w:szCs w:val="19"/>
              </w:rPr>
              <w:t>arent is unavailable to them physically or emotionally</w:t>
            </w:r>
            <w:r w:rsidR="0040443B" w:rsidRPr="009B5880">
              <w:rPr>
                <w:rFonts w:cstheme="minorHAnsi"/>
                <w:sz w:val="19"/>
                <w:szCs w:val="19"/>
              </w:rPr>
              <w:t>/ Parents consistently fail to report missing</w:t>
            </w:r>
          </w:p>
        </w:tc>
        <w:tc>
          <w:tcPr>
            <w:tcW w:w="636" w:type="dxa"/>
          </w:tcPr>
          <w:p w14:paraId="22D871D3" w14:textId="77777777" w:rsidR="00E9356E" w:rsidRPr="009B5880" w:rsidRDefault="00E9356E" w:rsidP="008379D0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E2F1C" w:rsidRPr="009B5880" w14:paraId="423D178C" w14:textId="77777777" w:rsidTr="00720290">
        <w:trPr>
          <w:trHeight w:val="360"/>
          <w:jc w:val="center"/>
        </w:trPr>
        <w:tc>
          <w:tcPr>
            <w:tcW w:w="1984" w:type="dxa"/>
            <w:vMerge w:val="restart"/>
          </w:tcPr>
          <w:p w14:paraId="5648FA1A" w14:textId="77777777" w:rsidR="002C15A6" w:rsidRPr="009B5880" w:rsidRDefault="002C15A6" w:rsidP="007E2F1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24F2B71" w14:textId="77777777" w:rsidR="00C1384D" w:rsidRPr="009B5880" w:rsidRDefault="007E2F1C" w:rsidP="005C6845">
            <w:pPr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lastRenderedPageBreak/>
              <w:t>10. Offending/</w:t>
            </w:r>
          </w:p>
          <w:p w14:paraId="5E2ACCB4" w14:textId="4841B414" w:rsidR="007E2F1C" w:rsidRPr="009B5880" w:rsidRDefault="007E2F1C" w:rsidP="007E2F1C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Weapons/</w:t>
            </w:r>
            <w:r w:rsidR="00CE524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880">
              <w:rPr>
                <w:rFonts w:cstheme="minorHAnsi"/>
                <w:b/>
                <w:sz w:val="24"/>
                <w:szCs w:val="24"/>
              </w:rPr>
              <w:t>Criminal Activity</w:t>
            </w:r>
          </w:p>
          <w:p w14:paraId="2AFC10E0" w14:textId="77777777" w:rsidR="007E2F1C" w:rsidRPr="009B5880" w:rsidRDefault="007E2F1C" w:rsidP="007E2F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92D050"/>
          </w:tcPr>
          <w:p w14:paraId="2320220A" w14:textId="77777777" w:rsidR="007E2F1C" w:rsidRPr="009B5880" w:rsidRDefault="00D7330F" w:rsidP="007E2F1C">
            <w:pPr>
              <w:tabs>
                <w:tab w:val="right" w:pos="1769"/>
              </w:tabs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lastRenderedPageBreak/>
              <w:t>EMERGING</w:t>
            </w:r>
            <w:r w:rsidR="007E2F1C" w:rsidRPr="009B5880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1556" w:type="dxa"/>
            <w:gridSpan w:val="7"/>
          </w:tcPr>
          <w:p w14:paraId="22C6AA1C" w14:textId="77260A03" w:rsidR="007E2F1C" w:rsidRPr="009B5880" w:rsidRDefault="009412B7" w:rsidP="009412B7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 xml:space="preserve">Coming to the attention of the police/ </w:t>
            </w:r>
            <w:r w:rsidR="00335D52" w:rsidRPr="009B5880">
              <w:rPr>
                <w:rFonts w:cstheme="minorHAnsi"/>
                <w:sz w:val="19"/>
                <w:szCs w:val="19"/>
              </w:rPr>
              <w:t>Interviewed under caution</w:t>
            </w:r>
            <w:r w:rsidR="00D42DA4" w:rsidRPr="009B5880">
              <w:rPr>
                <w:rFonts w:cstheme="minorHAnsi"/>
                <w:sz w:val="19"/>
                <w:szCs w:val="19"/>
              </w:rPr>
              <w:t xml:space="preserve"> or attending voluntary interview/ </w:t>
            </w:r>
            <w:r w:rsidRPr="009B5880">
              <w:rPr>
                <w:rFonts w:cstheme="minorHAnsi"/>
                <w:sz w:val="19"/>
                <w:szCs w:val="19"/>
              </w:rPr>
              <w:t xml:space="preserve">Concerns about being involved with offending peers or associates/ being in possession of cannabis/ Talked about or considered carrying a weapon   </w:t>
            </w:r>
          </w:p>
        </w:tc>
        <w:tc>
          <w:tcPr>
            <w:tcW w:w="645" w:type="dxa"/>
          </w:tcPr>
          <w:p w14:paraId="3A78AACC" w14:textId="77777777" w:rsidR="007E2F1C" w:rsidRPr="009B5880" w:rsidRDefault="007E2F1C" w:rsidP="007E2F1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E2F1C" w:rsidRPr="009B5880" w14:paraId="7C77CDF1" w14:textId="77777777" w:rsidTr="00720290">
        <w:trPr>
          <w:trHeight w:val="360"/>
          <w:jc w:val="center"/>
        </w:trPr>
        <w:tc>
          <w:tcPr>
            <w:tcW w:w="1984" w:type="dxa"/>
            <w:vMerge/>
          </w:tcPr>
          <w:p w14:paraId="3CBD1B9E" w14:textId="77777777" w:rsidR="007E2F1C" w:rsidRPr="009B5880" w:rsidRDefault="007E2F1C" w:rsidP="007E2F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3DD95A5C" w14:textId="77777777" w:rsidR="007E2F1C" w:rsidRPr="009B5880" w:rsidRDefault="007E2F1C" w:rsidP="007E2F1C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MODERATE </w:t>
            </w:r>
          </w:p>
        </w:tc>
        <w:tc>
          <w:tcPr>
            <w:tcW w:w="11556" w:type="dxa"/>
            <w:gridSpan w:val="7"/>
          </w:tcPr>
          <w:p w14:paraId="566C4CB8" w14:textId="28EE00C5" w:rsidR="007E2F1C" w:rsidRPr="009B5880" w:rsidRDefault="0084485F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I</w:t>
            </w:r>
            <w:r w:rsidR="009A2D65" w:rsidRPr="009B5880">
              <w:rPr>
                <w:rFonts w:cstheme="minorHAnsi"/>
                <w:sz w:val="19"/>
                <w:szCs w:val="19"/>
              </w:rPr>
              <w:t xml:space="preserve">nvolved in drug related offending/ </w:t>
            </w:r>
            <w:r w:rsidR="004A5C04" w:rsidRPr="009B5880">
              <w:rPr>
                <w:rFonts w:cstheme="minorHAnsi"/>
                <w:sz w:val="19"/>
                <w:szCs w:val="19"/>
              </w:rPr>
              <w:t xml:space="preserve">Subject to police NFA/ 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Police intelligence/ </w:t>
            </w:r>
            <w:r w:rsidR="009A2D65" w:rsidRPr="009B5880">
              <w:rPr>
                <w:rFonts w:cstheme="minorHAnsi"/>
                <w:sz w:val="19"/>
                <w:szCs w:val="19"/>
              </w:rPr>
              <w:t>Arrested by the police</w:t>
            </w:r>
            <w:r w:rsidR="00F34927" w:rsidRPr="009B5880">
              <w:rPr>
                <w:rFonts w:cstheme="minorHAnsi"/>
                <w:sz w:val="19"/>
                <w:szCs w:val="19"/>
              </w:rPr>
              <w:t>/</w:t>
            </w:r>
            <w:r w:rsidR="009A2D65" w:rsidRPr="009B5880">
              <w:rPr>
                <w:rFonts w:cstheme="minorHAnsi"/>
                <w:sz w:val="19"/>
                <w:szCs w:val="19"/>
              </w:rPr>
              <w:t>charged</w:t>
            </w:r>
            <w:r w:rsidR="00F34927" w:rsidRPr="009B5880">
              <w:rPr>
                <w:rFonts w:cstheme="minorHAnsi"/>
                <w:sz w:val="19"/>
                <w:szCs w:val="19"/>
              </w:rPr>
              <w:t>/</w:t>
            </w:r>
            <w:r w:rsidR="009A2D65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CF3150" w:rsidRPr="009B5880">
              <w:rPr>
                <w:rFonts w:cstheme="minorHAnsi"/>
                <w:sz w:val="19"/>
                <w:szCs w:val="19"/>
              </w:rPr>
              <w:t xml:space="preserve">released under </w:t>
            </w:r>
            <w:r w:rsidR="009A2D65" w:rsidRPr="009B5880">
              <w:rPr>
                <w:rFonts w:cstheme="minorHAnsi"/>
                <w:sz w:val="19"/>
                <w:szCs w:val="19"/>
              </w:rPr>
              <w:t xml:space="preserve">investigated for </w:t>
            </w:r>
            <w:r w:rsidR="00CF3150" w:rsidRPr="009B5880">
              <w:rPr>
                <w:rFonts w:cstheme="minorHAnsi"/>
                <w:sz w:val="19"/>
                <w:szCs w:val="19"/>
              </w:rPr>
              <w:t>violence</w:t>
            </w:r>
            <w:r w:rsidR="00CE5245">
              <w:rPr>
                <w:rFonts w:cstheme="minorHAnsi"/>
                <w:sz w:val="19"/>
                <w:szCs w:val="19"/>
              </w:rPr>
              <w:t>/</w:t>
            </w:r>
            <w:r w:rsidR="009A2D65" w:rsidRPr="009B5880">
              <w:rPr>
                <w:rFonts w:cstheme="minorHAnsi"/>
                <w:sz w:val="19"/>
                <w:szCs w:val="19"/>
              </w:rPr>
              <w:t>possession of offensive weapon/ Possession of drugs/ Theft</w:t>
            </w:r>
            <w:r w:rsidR="006D04F1" w:rsidRPr="009B5880">
              <w:rPr>
                <w:rFonts w:cstheme="minorHAnsi"/>
                <w:sz w:val="19"/>
                <w:szCs w:val="19"/>
              </w:rPr>
              <w:t>/</w:t>
            </w:r>
            <w:r w:rsidR="009A2D65" w:rsidRPr="009B5880">
              <w:rPr>
                <w:rFonts w:cstheme="minorHAnsi"/>
                <w:sz w:val="19"/>
                <w:szCs w:val="19"/>
              </w:rPr>
              <w:t xml:space="preserve"> Known to be connected with drug distribution networks</w:t>
            </w:r>
            <w:r w:rsidR="00FA0B26" w:rsidRPr="009B5880">
              <w:rPr>
                <w:rFonts w:cstheme="minorHAnsi"/>
                <w:sz w:val="19"/>
                <w:szCs w:val="19"/>
              </w:rPr>
              <w:t xml:space="preserve"> and lines</w:t>
            </w:r>
          </w:p>
        </w:tc>
        <w:tc>
          <w:tcPr>
            <w:tcW w:w="645" w:type="dxa"/>
          </w:tcPr>
          <w:p w14:paraId="13C80BC2" w14:textId="77777777" w:rsidR="007E2F1C" w:rsidRPr="009B5880" w:rsidRDefault="007E2F1C" w:rsidP="007E2F1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E2F1C" w:rsidRPr="009B5880" w14:paraId="55407813" w14:textId="77777777" w:rsidTr="00720290">
        <w:trPr>
          <w:trHeight w:val="360"/>
          <w:jc w:val="center"/>
        </w:trPr>
        <w:tc>
          <w:tcPr>
            <w:tcW w:w="1984" w:type="dxa"/>
            <w:vMerge/>
          </w:tcPr>
          <w:p w14:paraId="1B2486CC" w14:textId="77777777" w:rsidR="007E2F1C" w:rsidRPr="009B5880" w:rsidRDefault="007E2F1C" w:rsidP="007E2F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6353F77B" w14:textId="77777777" w:rsidR="007E2F1C" w:rsidRPr="009B5880" w:rsidRDefault="007E2F1C" w:rsidP="007E2F1C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 xml:space="preserve">SIGNIFICANT </w:t>
            </w:r>
          </w:p>
        </w:tc>
        <w:tc>
          <w:tcPr>
            <w:tcW w:w="11556" w:type="dxa"/>
            <w:gridSpan w:val="7"/>
          </w:tcPr>
          <w:p w14:paraId="274A0C71" w14:textId="77777777" w:rsidR="007E2F1C" w:rsidRPr="009B5880" w:rsidRDefault="00F34927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Significant intelligence indicating/</w:t>
            </w:r>
            <w:r w:rsidR="009A2D65" w:rsidRPr="009B5880">
              <w:rPr>
                <w:rFonts w:cstheme="minorHAnsi"/>
                <w:sz w:val="19"/>
                <w:szCs w:val="19"/>
              </w:rPr>
              <w:t xml:space="preserve">Charged </w:t>
            </w:r>
            <w:r w:rsidRPr="009B5880">
              <w:rPr>
                <w:rFonts w:cstheme="minorHAnsi"/>
                <w:sz w:val="19"/>
                <w:szCs w:val="19"/>
              </w:rPr>
              <w:t>or</w:t>
            </w:r>
            <w:r w:rsidR="009A2D65" w:rsidRPr="009B5880">
              <w:rPr>
                <w:rFonts w:cstheme="minorHAnsi"/>
                <w:sz w:val="19"/>
                <w:szCs w:val="19"/>
              </w:rPr>
              <w:t xml:space="preserve"> convicted of Robbery/Use of offensive weapon/ possessions of large quantities of drugs/ Known to be active with drug distribution networks</w:t>
            </w:r>
            <w:r w:rsidR="00FA0B26" w:rsidRPr="009B5880">
              <w:rPr>
                <w:rFonts w:cstheme="minorHAnsi"/>
                <w:sz w:val="19"/>
                <w:szCs w:val="19"/>
              </w:rPr>
              <w:t xml:space="preserve"> and lines/</w:t>
            </w:r>
            <w:r w:rsidR="009A2D65" w:rsidRPr="009B5880">
              <w:rPr>
                <w:rFonts w:cstheme="minorHAnsi"/>
                <w:sz w:val="19"/>
                <w:szCs w:val="19"/>
              </w:rPr>
              <w:t xml:space="preserve"> recruit</w:t>
            </w:r>
            <w:r w:rsidR="00FA0B26" w:rsidRPr="009B5880">
              <w:rPr>
                <w:rFonts w:cstheme="minorHAnsi"/>
                <w:sz w:val="19"/>
                <w:szCs w:val="19"/>
              </w:rPr>
              <w:t xml:space="preserve">ing other to run drug lines and to </w:t>
            </w:r>
            <w:r w:rsidR="009A2D65" w:rsidRPr="009B5880">
              <w:rPr>
                <w:rFonts w:cstheme="minorHAnsi"/>
                <w:sz w:val="19"/>
                <w:szCs w:val="19"/>
              </w:rPr>
              <w:t>organised crime</w:t>
            </w:r>
            <w:r w:rsidRPr="009B5880">
              <w:rPr>
                <w:rFonts w:cstheme="minorHAnsi"/>
                <w:sz w:val="19"/>
                <w:szCs w:val="19"/>
              </w:rPr>
              <w:t xml:space="preserve">/ Witness withdrawing statements and suspecting intimidation </w:t>
            </w:r>
          </w:p>
        </w:tc>
        <w:tc>
          <w:tcPr>
            <w:tcW w:w="645" w:type="dxa"/>
          </w:tcPr>
          <w:p w14:paraId="5ECC0DF6" w14:textId="77777777" w:rsidR="007E2F1C" w:rsidRPr="009B5880" w:rsidRDefault="007E2F1C" w:rsidP="007E2F1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47975" w:rsidRPr="009B5880" w14:paraId="47CECAC6" w14:textId="77777777" w:rsidTr="00720290">
        <w:trPr>
          <w:trHeight w:val="141"/>
          <w:jc w:val="center"/>
        </w:trPr>
        <w:tc>
          <w:tcPr>
            <w:tcW w:w="1984" w:type="dxa"/>
            <w:vMerge w:val="restart"/>
          </w:tcPr>
          <w:p w14:paraId="1AA3C668" w14:textId="77777777" w:rsidR="005829AD" w:rsidRPr="009B5880" w:rsidRDefault="005829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620BDD" w14:textId="77777777" w:rsidR="005829AD" w:rsidRPr="009B5880" w:rsidRDefault="005829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83F58A" w14:textId="77777777" w:rsidR="005922EF" w:rsidRPr="009B5880" w:rsidRDefault="00247975" w:rsidP="005922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 xml:space="preserve">11. </w:t>
            </w:r>
            <w:r w:rsidR="00DD0132" w:rsidRPr="009B5880">
              <w:rPr>
                <w:rFonts w:cstheme="minorHAnsi"/>
                <w:b/>
                <w:sz w:val="24"/>
                <w:szCs w:val="24"/>
              </w:rPr>
              <w:t>Community</w:t>
            </w:r>
            <w:r w:rsidR="00823381" w:rsidRPr="009B5880"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5B113A0D" w14:textId="23649ACD" w:rsidR="00247975" w:rsidRPr="009B5880" w:rsidRDefault="004A7DDC" w:rsidP="005922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Social</w:t>
            </w:r>
            <w:r w:rsidR="005922EF" w:rsidRPr="009B588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880">
              <w:rPr>
                <w:rFonts w:cstheme="minorHAnsi"/>
                <w:b/>
                <w:sz w:val="24"/>
                <w:szCs w:val="24"/>
              </w:rPr>
              <w:t xml:space="preserve">Isolation </w:t>
            </w:r>
            <w:r w:rsidR="00DD0132" w:rsidRPr="009B5880">
              <w:rPr>
                <w:rFonts w:cstheme="minorHAnsi"/>
                <w:b/>
                <w:sz w:val="24"/>
                <w:szCs w:val="24"/>
              </w:rPr>
              <w:t>Factors</w:t>
            </w:r>
          </w:p>
        </w:tc>
        <w:tc>
          <w:tcPr>
            <w:tcW w:w="1555" w:type="dxa"/>
            <w:shd w:val="clear" w:color="auto" w:fill="92D050"/>
          </w:tcPr>
          <w:p w14:paraId="3EECF890" w14:textId="77777777" w:rsidR="00247975" w:rsidRPr="009B5880" w:rsidRDefault="00D7330F" w:rsidP="009A2D6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1556" w:type="dxa"/>
            <w:gridSpan w:val="7"/>
          </w:tcPr>
          <w:p w14:paraId="24087F1C" w14:textId="51290A12" w:rsidR="00247975" w:rsidRPr="009B5880" w:rsidRDefault="00857236" w:rsidP="009124AF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V</w:t>
            </w:r>
            <w:r w:rsidR="00F34927" w:rsidRPr="009B5880">
              <w:rPr>
                <w:rFonts w:cstheme="minorHAnsi"/>
                <w:sz w:val="19"/>
                <w:szCs w:val="19"/>
              </w:rPr>
              <w:t>ulnerable to</w:t>
            </w:r>
            <w:r w:rsidRPr="009B5880">
              <w:rPr>
                <w:rFonts w:cstheme="minorHAnsi"/>
                <w:sz w:val="19"/>
                <w:szCs w:val="19"/>
              </w:rPr>
              <w:t>/</w:t>
            </w:r>
            <w:r w:rsidR="00F34927" w:rsidRPr="009B5880">
              <w:rPr>
                <w:rFonts w:cstheme="minorHAnsi"/>
                <w:sz w:val="19"/>
                <w:szCs w:val="19"/>
              </w:rPr>
              <w:t>experiencing low levels of social isolation exacerbated as a result of Deprivation</w:t>
            </w:r>
            <w:r w:rsidR="003E0070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08216C" w:rsidRPr="009B5880">
              <w:rPr>
                <w:rFonts w:cstheme="minorHAnsi"/>
                <w:sz w:val="19"/>
                <w:szCs w:val="19"/>
              </w:rPr>
              <w:t>inability or reluctance to access</w:t>
            </w:r>
            <w:r w:rsidR="00295D4B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08216C" w:rsidRPr="009B5880">
              <w:rPr>
                <w:rFonts w:cstheme="minorHAnsi"/>
                <w:sz w:val="19"/>
                <w:szCs w:val="19"/>
              </w:rPr>
              <w:t>support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4A7DDC" w:rsidRPr="009B5880">
              <w:rPr>
                <w:rFonts w:cstheme="minorHAnsi"/>
                <w:sz w:val="19"/>
                <w:szCs w:val="19"/>
              </w:rPr>
              <w:t xml:space="preserve">their </w:t>
            </w:r>
            <w:r w:rsidR="004F26FF" w:rsidRPr="009B5880">
              <w:rPr>
                <w:rFonts w:cstheme="minorHAnsi"/>
                <w:sz w:val="19"/>
                <w:szCs w:val="19"/>
              </w:rPr>
              <w:t>E</w:t>
            </w:r>
            <w:r w:rsidR="004A7DDC" w:rsidRPr="009B5880">
              <w:rPr>
                <w:rFonts w:cstheme="minorHAnsi"/>
                <w:sz w:val="19"/>
                <w:szCs w:val="19"/>
              </w:rPr>
              <w:t>thnicity</w:t>
            </w:r>
            <w:r w:rsidR="00081E39" w:rsidRPr="009B5880">
              <w:rPr>
                <w:rFonts w:cstheme="minorHAnsi"/>
                <w:sz w:val="19"/>
                <w:szCs w:val="19"/>
              </w:rPr>
              <w:t>/</w:t>
            </w:r>
            <w:r w:rsidR="004A7DDC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5642EE" w:rsidRPr="009B5880">
              <w:rPr>
                <w:rFonts w:cstheme="minorHAnsi"/>
                <w:sz w:val="19"/>
                <w:szCs w:val="19"/>
              </w:rPr>
              <w:t>c</w:t>
            </w:r>
            <w:r w:rsidR="004A7DDC" w:rsidRPr="009B5880">
              <w:rPr>
                <w:rFonts w:cstheme="minorHAnsi"/>
                <w:sz w:val="19"/>
                <w:szCs w:val="19"/>
              </w:rPr>
              <w:t>ultural background</w:t>
            </w:r>
            <w:r w:rsidR="00081E39" w:rsidRPr="009B5880">
              <w:rPr>
                <w:rFonts w:cstheme="minorHAnsi"/>
                <w:sz w:val="19"/>
                <w:szCs w:val="19"/>
              </w:rPr>
              <w:t>/</w:t>
            </w:r>
            <w:r w:rsidR="0008216C" w:rsidRPr="009B5880">
              <w:rPr>
                <w:rFonts w:cstheme="minorHAnsi"/>
                <w:sz w:val="19"/>
                <w:szCs w:val="19"/>
              </w:rPr>
              <w:t>cultural dissonance/</w:t>
            </w:r>
            <w:r w:rsidR="004A7DDC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081E39" w:rsidRPr="009B5880">
              <w:rPr>
                <w:rFonts w:cstheme="minorHAnsi"/>
                <w:sz w:val="19"/>
                <w:szCs w:val="19"/>
              </w:rPr>
              <w:t>being a Child Looked After/</w:t>
            </w:r>
            <w:r w:rsidR="004A7DDC" w:rsidRPr="009B5880">
              <w:rPr>
                <w:rFonts w:cstheme="minorHAnsi"/>
                <w:sz w:val="19"/>
                <w:szCs w:val="19"/>
              </w:rPr>
              <w:t xml:space="preserve"> identifying as </w:t>
            </w:r>
            <w:r w:rsidR="000A2C28" w:rsidRPr="009B5880">
              <w:rPr>
                <w:rFonts w:cstheme="minorHAnsi"/>
                <w:sz w:val="19"/>
                <w:szCs w:val="19"/>
              </w:rPr>
              <w:t>LBGT</w:t>
            </w:r>
            <w:r w:rsidR="00081E39" w:rsidRPr="009B5880">
              <w:rPr>
                <w:rFonts w:cstheme="minorHAnsi"/>
                <w:sz w:val="19"/>
                <w:szCs w:val="19"/>
              </w:rPr>
              <w:t>/</w:t>
            </w:r>
            <w:r w:rsidR="004A7DDC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0A2C28" w:rsidRPr="009B5880">
              <w:rPr>
                <w:rFonts w:cstheme="minorHAnsi"/>
                <w:sz w:val="19"/>
                <w:szCs w:val="19"/>
              </w:rPr>
              <w:t>Special Educational Needs (SEND)</w:t>
            </w:r>
            <w:r w:rsidR="00081E39" w:rsidRPr="009B5880">
              <w:rPr>
                <w:rFonts w:cstheme="minorHAnsi"/>
                <w:sz w:val="19"/>
                <w:szCs w:val="19"/>
              </w:rPr>
              <w:t>/</w:t>
            </w:r>
            <w:r w:rsidR="004F26FF" w:rsidRPr="009B5880">
              <w:rPr>
                <w:rFonts w:cstheme="minorHAnsi"/>
                <w:sz w:val="19"/>
                <w:szCs w:val="19"/>
              </w:rPr>
              <w:t xml:space="preserve"> P</w:t>
            </w:r>
            <w:r w:rsidR="00A82FAE" w:rsidRPr="009B5880">
              <w:rPr>
                <w:rFonts w:cstheme="minorHAnsi"/>
                <w:sz w:val="19"/>
                <w:szCs w:val="19"/>
              </w:rPr>
              <w:t>oor educational achievement</w:t>
            </w:r>
            <w:r w:rsidR="004A7DDC" w:rsidRPr="009B5880">
              <w:rPr>
                <w:rFonts w:cstheme="minorHAnsi"/>
                <w:sz w:val="19"/>
                <w:szCs w:val="19"/>
              </w:rPr>
              <w:t xml:space="preserve">  </w:t>
            </w:r>
          </w:p>
        </w:tc>
        <w:tc>
          <w:tcPr>
            <w:tcW w:w="645" w:type="dxa"/>
          </w:tcPr>
          <w:p w14:paraId="750123FE" w14:textId="77777777" w:rsidR="00247975" w:rsidRPr="009B5880" w:rsidRDefault="00247975" w:rsidP="009A2D6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47975" w:rsidRPr="009B5880" w14:paraId="39689034" w14:textId="77777777" w:rsidTr="00720290">
        <w:trPr>
          <w:trHeight w:val="138"/>
          <w:jc w:val="center"/>
        </w:trPr>
        <w:tc>
          <w:tcPr>
            <w:tcW w:w="1984" w:type="dxa"/>
            <w:vMerge/>
          </w:tcPr>
          <w:p w14:paraId="6345DF60" w14:textId="77777777" w:rsidR="00247975" w:rsidRPr="009B5880" w:rsidRDefault="00247975" w:rsidP="009A2D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C000"/>
          </w:tcPr>
          <w:p w14:paraId="0A9750BA" w14:textId="77777777" w:rsidR="00247975" w:rsidRPr="009B5880" w:rsidRDefault="00247975" w:rsidP="009A2D6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11556" w:type="dxa"/>
            <w:gridSpan w:val="7"/>
          </w:tcPr>
          <w:p w14:paraId="6A00A3CB" w14:textId="7614B68A" w:rsidR="00247975" w:rsidRPr="009B5880" w:rsidRDefault="000A0983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E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xperiencing moderate levels of social isolation </w:t>
            </w:r>
            <w:r w:rsidR="00BC4DEE" w:rsidRPr="009B5880">
              <w:rPr>
                <w:rFonts w:cstheme="minorHAnsi"/>
                <w:sz w:val="19"/>
                <w:szCs w:val="19"/>
              </w:rPr>
              <w:t>e</w:t>
            </w:r>
            <w:r w:rsidR="00F34927" w:rsidRPr="009B5880">
              <w:rPr>
                <w:rFonts w:cstheme="minorHAnsi"/>
                <w:sz w:val="19"/>
                <w:szCs w:val="19"/>
              </w:rPr>
              <w:t>xacerbated by Deprivation</w:t>
            </w:r>
            <w:r w:rsidR="005642EE" w:rsidRPr="009B5880">
              <w:rPr>
                <w:rFonts w:cstheme="minorHAnsi"/>
                <w:sz w:val="19"/>
                <w:szCs w:val="19"/>
              </w:rPr>
              <w:t xml:space="preserve">/ </w:t>
            </w:r>
            <w:r w:rsidR="00212DDD" w:rsidRPr="009B5880">
              <w:rPr>
                <w:rFonts w:cstheme="minorHAnsi"/>
                <w:sz w:val="19"/>
                <w:szCs w:val="19"/>
              </w:rPr>
              <w:t>their Ethnicity/ c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ultural background/ </w:t>
            </w:r>
            <w:r w:rsidR="0008216C" w:rsidRPr="009B5880">
              <w:rPr>
                <w:rFonts w:cstheme="minorHAnsi"/>
                <w:sz w:val="19"/>
                <w:szCs w:val="19"/>
              </w:rPr>
              <w:t xml:space="preserve">cultural conflict, </w:t>
            </w:r>
            <w:r w:rsidR="00F34927" w:rsidRPr="009B5880">
              <w:rPr>
                <w:rFonts w:cstheme="minorHAnsi"/>
                <w:sz w:val="19"/>
                <w:szCs w:val="19"/>
              </w:rPr>
              <w:t>being a Child Looked After/ identifying as LBGT/ Special Educational Needs (SEND)/ Poor educational achievement</w:t>
            </w:r>
            <w:r w:rsidR="00A84D8C" w:rsidRPr="009B5880">
              <w:rPr>
                <w:rFonts w:cstheme="minorHAnsi"/>
                <w:sz w:val="19"/>
                <w:szCs w:val="19"/>
              </w:rPr>
              <w:t>/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BE4005" w:rsidRPr="009B5880">
              <w:rPr>
                <w:rFonts w:cstheme="minorHAnsi"/>
                <w:sz w:val="19"/>
                <w:szCs w:val="19"/>
              </w:rPr>
              <w:t>R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eluctant to access </w:t>
            </w:r>
            <w:r w:rsidR="00BE4005" w:rsidRPr="009B5880">
              <w:rPr>
                <w:rFonts w:cstheme="minorHAnsi"/>
                <w:sz w:val="19"/>
                <w:szCs w:val="19"/>
              </w:rPr>
              <w:t xml:space="preserve">support offered/ </w:t>
            </w:r>
            <w:r w:rsidR="00F34927" w:rsidRPr="009B5880">
              <w:rPr>
                <w:rFonts w:cstheme="minorHAnsi"/>
                <w:sz w:val="19"/>
                <w:szCs w:val="19"/>
              </w:rPr>
              <w:t>Starting to socialise with or take an interest in pro-offending groups</w:t>
            </w:r>
            <w:r w:rsidR="005567A7" w:rsidRPr="009B5880">
              <w:rPr>
                <w:rFonts w:cstheme="minorHAnsi"/>
                <w:sz w:val="19"/>
                <w:szCs w:val="19"/>
              </w:rPr>
              <w:t>/</w:t>
            </w:r>
            <w:r w:rsidR="0099078D" w:rsidRPr="009B5880">
              <w:rPr>
                <w:rFonts w:cstheme="minorHAnsi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="0099078D" w:rsidRPr="009B5880">
              <w:rPr>
                <w:rFonts w:cstheme="minorHAnsi"/>
                <w:sz w:val="19"/>
                <w:szCs w:val="19"/>
              </w:rPr>
              <w:t>Aspires to be part of a local gang or anti-social group. </w:t>
            </w:r>
          </w:p>
        </w:tc>
        <w:tc>
          <w:tcPr>
            <w:tcW w:w="645" w:type="dxa"/>
          </w:tcPr>
          <w:p w14:paraId="359893BD" w14:textId="77777777" w:rsidR="00247975" w:rsidRPr="009B5880" w:rsidRDefault="00247975" w:rsidP="009A2D6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47975" w:rsidRPr="009B5880" w14:paraId="0D316C84" w14:textId="77777777" w:rsidTr="00720290">
        <w:trPr>
          <w:trHeight w:val="138"/>
          <w:jc w:val="center"/>
        </w:trPr>
        <w:tc>
          <w:tcPr>
            <w:tcW w:w="1984" w:type="dxa"/>
            <w:vMerge/>
          </w:tcPr>
          <w:p w14:paraId="7B70ECDC" w14:textId="77777777" w:rsidR="00247975" w:rsidRPr="009B5880" w:rsidRDefault="00247975" w:rsidP="009A2D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0000"/>
          </w:tcPr>
          <w:p w14:paraId="363BA930" w14:textId="77777777" w:rsidR="00247975" w:rsidRPr="009B5880" w:rsidRDefault="00247975" w:rsidP="009A2D65">
            <w:pPr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SIGNIFICANT</w:t>
            </w:r>
          </w:p>
        </w:tc>
        <w:tc>
          <w:tcPr>
            <w:tcW w:w="11556" w:type="dxa"/>
            <w:gridSpan w:val="7"/>
          </w:tcPr>
          <w:p w14:paraId="29D65441" w14:textId="5B3535F1" w:rsidR="00D71276" w:rsidRPr="009B5880" w:rsidRDefault="005869EA" w:rsidP="007B4DB6">
            <w:pPr>
              <w:rPr>
                <w:rFonts w:cstheme="minorHAnsi"/>
                <w:sz w:val="19"/>
                <w:szCs w:val="19"/>
              </w:rPr>
            </w:pPr>
            <w:r w:rsidRPr="009B5880">
              <w:rPr>
                <w:rFonts w:cstheme="minorHAnsi"/>
                <w:sz w:val="19"/>
                <w:szCs w:val="19"/>
              </w:rPr>
              <w:t>E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xperiencing high levels of social isolation exacerbated by </w:t>
            </w:r>
            <w:r w:rsidR="0099078D" w:rsidRPr="009B5880">
              <w:rPr>
                <w:rFonts w:cstheme="minorHAnsi"/>
                <w:sz w:val="19"/>
                <w:szCs w:val="19"/>
              </w:rPr>
              <w:t>d</w:t>
            </w:r>
            <w:r w:rsidR="00F34927" w:rsidRPr="009B5880">
              <w:rPr>
                <w:rFonts w:cstheme="minorHAnsi"/>
                <w:sz w:val="19"/>
                <w:szCs w:val="19"/>
              </w:rPr>
              <w:t>eprivation</w:t>
            </w:r>
            <w:r w:rsidR="0008216C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5B6333" w:rsidRPr="009B5880">
              <w:rPr>
                <w:rFonts w:cstheme="minorHAnsi"/>
                <w:sz w:val="19"/>
                <w:szCs w:val="19"/>
              </w:rPr>
              <w:t>(</w:t>
            </w:r>
            <w:r w:rsidR="0008216C" w:rsidRPr="009B5880">
              <w:rPr>
                <w:rFonts w:cstheme="minorHAnsi"/>
                <w:sz w:val="19"/>
                <w:szCs w:val="19"/>
              </w:rPr>
              <w:t>including being part of an inward-looking community</w:t>
            </w:r>
            <w:r w:rsidR="005B6333" w:rsidRPr="009B5880">
              <w:rPr>
                <w:rFonts w:cstheme="minorHAnsi"/>
                <w:sz w:val="19"/>
                <w:szCs w:val="19"/>
              </w:rPr>
              <w:t>)</w:t>
            </w:r>
            <w:r w:rsidR="00212DDD" w:rsidRPr="009B5880">
              <w:rPr>
                <w:rFonts w:cstheme="minorHAnsi"/>
                <w:sz w:val="19"/>
                <w:szCs w:val="19"/>
              </w:rPr>
              <w:t>/ their Ethnicity/ c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ultural background/ </w:t>
            </w:r>
            <w:r w:rsidR="00212DDD" w:rsidRPr="009B5880">
              <w:rPr>
                <w:rFonts w:cstheme="minorHAnsi"/>
                <w:sz w:val="19"/>
                <w:szCs w:val="19"/>
              </w:rPr>
              <w:t xml:space="preserve">cultural conflict/ 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being a Child Looked After/ identifying as </w:t>
            </w:r>
            <w:r w:rsidR="0038461B" w:rsidRPr="009B5880">
              <w:rPr>
                <w:rFonts w:cstheme="minorHAnsi"/>
                <w:sz w:val="19"/>
                <w:szCs w:val="19"/>
              </w:rPr>
              <w:t>L</w:t>
            </w:r>
            <w:r w:rsidR="00F34927" w:rsidRPr="009B5880">
              <w:rPr>
                <w:rFonts w:cstheme="minorHAnsi"/>
                <w:sz w:val="19"/>
                <w:szCs w:val="19"/>
              </w:rPr>
              <w:t>BGT/ their Special Educational Needs (SEND)/ Poor educational achievement</w:t>
            </w:r>
            <w:r w:rsidR="0038461B" w:rsidRPr="009B5880">
              <w:rPr>
                <w:rFonts w:cstheme="minorHAnsi"/>
                <w:sz w:val="19"/>
                <w:szCs w:val="19"/>
              </w:rPr>
              <w:t>/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 </w:t>
            </w:r>
            <w:r w:rsidR="00C85AF0" w:rsidRPr="009B5880">
              <w:rPr>
                <w:rFonts w:cstheme="minorHAnsi"/>
                <w:sz w:val="19"/>
                <w:szCs w:val="19"/>
              </w:rPr>
              <w:t>T</w:t>
            </w:r>
            <w:r w:rsidR="00F34927" w:rsidRPr="009B5880">
              <w:rPr>
                <w:rFonts w:cstheme="minorHAnsi"/>
                <w:sz w:val="19"/>
                <w:szCs w:val="19"/>
              </w:rPr>
              <w:t>argeted due to their vulnerability</w:t>
            </w:r>
            <w:r w:rsidR="00C85AF0" w:rsidRPr="009B5880">
              <w:rPr>
                <w:rFonts w:cstheme="minorHAnsi"/>
                <w:sz w:val="19"/>
                <w:szCs w:val="19"/>
              </w:rPr>
              <w:t>/ S</w:t>
            </w:r>
            <w:r w:rsidR="00F34927" w:rsidRPr="009B5880">
              <w:rPr>
                <w:rFonts w:cstheme="minorHAnsi"/>
                <w:sz w:val="19"/>
                <w:szCs w:val="19"/>
              </w:rPr>
              <w:t>eeking inclusion/recognition from pro-offending peers or communities</w:t>
            </w:r>
            <w:r w:rsidR="00C85AF0" w:rsidRPr="009B5880">
              <w:rPr>
                <w:rFonts w:cstheme="minorHAnsi"/>
                <w:sz w:val="19"/>
                <w:szCs w:val="19"/>
              </w:rPr>
              <w:t>/</w:t>
            </w:r>
            <w:r w:rsidR="00F34927" w:rsidRPr="009B5880">
              <w:rPr>
                <w:rFonts w:cstheme="minorHAnsi"/>
                <w:sz w:val="19"/>
                <w:szCs w:val="19"/>
              </w:rPr>
              <w:t xml:space="preserve"> Lack of community protective factors</w:t>
            </w:r>
            <w:r w:rsidR="00C85AF0" w:rsidRPr="009B5880">
              <w:rPr>
                <w:rFonts w:cstheme="minorHAnsi"/>
                <w:sz w:val="19"/>
                <w:szCs w:val="19"/>
              </w:rPr>
              <w:t>/</w:t>
            </w:r>
            <w:r w:rsidR="00F34927" w:rsidRPr="009B5880">
              <w:rPr>
                <w:rFonts w:cstheme="minorHAnsi"/>
                <w:sz w:val="19"/>
                <w:szCs w:val="19"/>
              </w:rPr>
              <w:t>disengagement</w:t>
            </w:r>
            <w:r w:rsidR="005E2551" w:rsidRPr="009B5880">
              <w:rPr>
                <w:rFonts w:cstheme="minorHAnsi"/>
                <w:sz w:val="19"/>
                <w:szCs w:val="19"/>
              </w:rPr>
              <w:t>/</w:t>
            </w:r>
            <w:r w:rsidR="002808D2" w:rsidRPr="009B5880">
              <w:rPr>
                <w:rFonts w:cstheme="minorHAnsi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="002808D2" w:rsidRPr="009B5880">
              <w:rPr>
                <w:rFonts w:cstheme="minorHAnsi"/>
                <w:sz w:val="19"/>
                <w:szCs w:val="19"/>
              </w:rPr>
              <w:t>Known to be part</w:t>
            </w:r>
            <w:r w:rsidR="005E2551" w:rsidRPr="009B5880">
              <w:rPr>
                <w:rFonts w:cstheme="minorHAnsi"/>
                <w:sz w:val="19"/>
                <w:szCs w:val="19"/>
              </w:rPr>
              <w:t xml:space="preserve"> of </w:t>
            </w:r>
            <w:r w:rsidR="002808D2" w:rsidRPr="009B5880">
              <w:rPr>
                <w:rFonts w:cstheme="minorHAnsi"/>
                <w:sz w:val="19"/>
                <w:szCs w:val="19"/>
              </w:rPr>
              <w:t>gang</w:t>
            </w:r>
            <w:r w:rsidR="005E2551" w:rsidRPr="009B5880">
              <w:rPr>
                <w:rFonts w:cstheme="minorHAnsi"/>
                <w:sz w:val="19"/>
                <w:szCs w:val="19"/>
              </w:rPr>
              <w:t>/group</w:t>
            </w:r>
          </w:p>
        </w:tc>
        <w:tc>
          <w:tcPr>
            <w:tcW w:w="645" w:type="dxa"/>
          </w:tcPr>
          <w:p w14:paraId="1E6B15D6" w14:textId="77777777" w:rsidR="00247975" w:rsidRPr="009B5880" w:rsidRDefault="00247975" w:rsidP="009A2D65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51766" w:rsidRPr="009B5880" w14:paraId="1784B251" w14:textId="77777777" w:rsidTr="00720290">
        <w:trPr>
          <w:jc w:val="center"/>
        </w:trPr>
        <w:tc>
          <w:tcPr>
            <w:tcW w:w="1984" w:type="dxa"/>
            <w:shd w:val="clear" w:color="auto" w:fill="D9D9D9" w:themeFill="background1" w:themeFillShade="D9"/>
          </w:tcPr>
          <w:p w14:paraId="384EB4A9" w14:textId="3D71996B" w:rsidR="00736669" w:rsidRPr="00161E2C" w:rsidRDefault="00387326" w:rsidP="000351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61E2C">
              <w:rPr>
                <w:rFonts w:cstheme="minorHAnsi"/>
                <w:b/>
                <w:bCs/>
              </w:rPr>
              <w:t xml:space="preserve">Professional Judgement/ </w:t>
            </w:r>
            <w:r w:rsidR="00C51766" w:rsidRPr="00161E2C">
              <w:rPr>
                <w:rFonts w:cstheme="minorHAnsi"/>
                <w:b/>
                <w:bCs/>
              </w:rPr>
              <w:t xml:space="preserve">Any other information </w:t>
            </w:r>
          </w:p>
        </w:tc>
        <w:tc>
          <w:tcPr>
            <w:tcW w:w="13756" w:type="dxa"/>
            <w:gridSpan w:val="9"/>
          </w:tcPr>
          <w:p w14:paraId="4ACDF0A8" w14:textId="63AD0266" w:rsidR="00D7330F" w:rsidRDefault="00161E2C" w:rsidP="00C5176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U</w:t>
            </w:r>
            <w:r w:rsidR="00C51766" w:rsidRPr="009B5880">
              <w:rPr>
                <w:rFonts w:cstheme="minorHAnsi"/>
                <w:sz w:val="19"/>
                <w:szCs w:val="19"/>
              </w:rPr>
              <w:t xml:space="preserve">se this box to summarise </w:t>
            </w:r>
            <w:r>
              <w:rPr>
                <w:rFonts w:cstheme="minorHAnsi"/>
                <w:sz w:val="19"/>
                <w:szCs w:val="19"/>
              </w:rPr>
              <w:t>your concern and</w:t>
            </w:r>
            <w:r w:rsidR="003E6D2A">
              <w:rPr>
                <w:rFonts w:cstheme="minorHAnsi"/>
                <w:sz w:val="19"/>
                <w:szCs w:val="19"/>
              </w:rPr>
              <w:t xml:space="preserve"> ensure that</w:t>
            </w:r>
            <w:r w:rsidR="00955F68">
              <w:rPr>
                <w:rFonts w:cstheme="minorHAnsi"/>
                <w:sz w:val="19"/>
                <w:szCs w:val="19"/>
              </w:rPr>
              <w:t xml:space="preserve"> </w:t>
            </w:r>
            <w:r>
              <w:rPr>
                <w:rFonts w:cstheme="minorHAnsi"/>
                <w:sz w:val="19"/>
                <w:szCs w:val="19"/>
              </w:rPr>
              <w:t xml:space="preserve">evidence </w:t>
            </w:r>
            <w:r w:rsidR="003E6D2A">
              <w:rPr>
                <w:rFonts w:cstheme="minorHAnsi"/>
                <w:sz w:val="19"/>
                <w:szCs w:val="19"/>
              </w:rPr>
              <w:t xml:space="preserve">is provided </w:t>
            </w:r>
            <w:r w:rsidR="003E6D2A" w:rsidRPr="003E6D2A">
              <w:rPr>
                <w:rFonts w:cstheme="minorHAnsi"/>
                <w:b/>
                <w:bCs/>
                <w:sz w:val="19"/>
                <w:szCs w:val="19"/>
              </w:rPr>
              <w:t>for all risk categories marked with an X above</w:t>
            </w:r>
            <w:r w:rsidR="003E6D2A">
              <w:rPr>
                <w:rFonts w:cstheme="minorHAnsi"/>
                <w:sz w:val="19"/>
                <w:szCs w:val="19"/>
              </w:rPr>
              <w:t xml:space="preserve"> </w:t>
            </w:r>
            <w:r w:rsidR="0054296E">
              <w:rPr>
                <w:rFonts w:cstheme="minorHAnsi"/>
                <w:sz w:val="19"/>
                <w:szCs w:val="19"/>
              </w:rPr>
              <w:t>to support your assess</w:t>
            </w:r>
            <w:r w:rsidR="00E47DD6">
              <w:rPr>
                <w:rFonts w:cstheme="minorHAnsi"/>
                <w:sz w:val="19"/>
                <w:szCs w:val="19"/>
              </w:rPr>
              <w:t xml:space="preserve">ment of Contextual </w:t>
            </w:r>
            <w:r w:rsidR="003576BF">
              <w:rPr>
                <w:rFonts w:cstheme="minorHAnsi"/>
                <w:sz w:val="19"/>
                <w:szCs w:val="19"/>
              </w:rPr>
              <w:t>E</w:t>
            </w:r>
            <w:r w:rsidR="00E47DD6">
              <w:rPr>
                <w:rFonts w:cstheme="minorHAnsi"/>
                <w:sz w:val="19"/>
                <w:szCs w:val="19"/>
              </w:rPr>
              <w:t xml:space="preserve">xtra </w:t>
            </w:r>
            <w:r w:rsidR="003576BF">
              <w:rPr>
                <w:rFonts w:cstheme="minorHAnsi"/>
                <w:sz w:val="19"/>
                <w:szCs w:val="19"/>
              </w:rPr>
              <w:t>F</w:t>
            </w:r>
            <w:r w:rsidR="00E47DD6">
              <w:rPr>
                <w:rFonts w:cstheme="minorHAnsi"/>
                <w:sz w:val="19"/>
                <w:szCs w:val="19"/>
              </w:rPr>
              <w:t xml:space="preserve">amilial </w:t>
            </w:r>
            <w:r w:rsidR="003576BF">
              <w:rPr>
                <w:rFonts w:cstheme="minorHAnsi"/>
                <w:sz w:val="19"/>
                <w:szCs w:val="19"/>
              </w:rPr>
              <w:t>H</w:t>
            </w:r>
            <w:r w:rsidR="00E47DD6">
              <w:rPr>
                <w:rFonts w:cstheme="minorHAnsi"/>
                <w:sz w:val="19"/>
                <w:szCs w:val="19"/>
              </w:rPr>
              <w:t xml:space="preserve">arm </w:t>
            </w:r>
            <w:r w:rsidR="003576BF">
              <w:rPr>
                <w:rFonts w:cstheme="minorHAnsi"/>
                <w:sz w:val="19"/>
                <w:szCs w:val="19"/>
              </w:rPr>
              <w:t>R</w:t>
            </w:r>
            <w:r w:rsidR="00E47DD6">
              <w:rPr>
                <w:rFonts w:cstheme="minorHAnsi"/>
                <w:sz w:val="19"/>
                <w:szCs w:val="19"/>
              </w:rPr>
              <w:t>isks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</w:p>
          <w:p w14:paraId="09B09A77" w14:textId="77777777" w:rsid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632E87E1" w14:textId="77777777" w:rsid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6E57892E" w14:textId="77777777" w:rsid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0C6742F8" w14:textId="77777777" w:rsidR="003E6D2A" w:rsidRP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599640E9" w14:textId="77777777" w:rsidR="00D7330F" w:rsidRPr="009B5880" w:rsidRDefault="00D7330F" w:rsidP="00C51766">
            <w:pPr>
              <w:rPr>
                <w:rFonts w:cstheme="minorHAnsi"/>
                <w:sz w:val="24"/>
                <w:szCs w:val="24"/>
              </w:rPr>
            </w:pPr>
          </w:p>
          <w:p w14:paraId="7445095A" w14:textId="77777777" w:rsidR="00C51766" w:rsidRPr="009B5880" w:rsidRDefault="00C51766" w:rsidP="00C517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3CAC" w:rsidRPr="009B5880" w14:paraId="62C86904" w14:textId="77777777" w:rsidTr="00720290">
        <w:trPr>
          <w:jc w:val="center"/>
        </w:trPr>
        <w:tc>
          <w:tcPr>
            <w:tcW w:w="1984" w:type="dxa"/>
            <w:shd w:val="clear" w:color="auto" w:fill="D9D9D9" w:themeFill="background1" w:themeFillShade="D9"/>
          </w:tcPr>
          <w:p w14:paraId="77F82D87" w14:textId="7551A5E6" w:rsidR="00B67469" w:rsidRPr="00B67469" w:rsidRDefault="00B67469" w:rsidP="001E2455">
            <w:pPr>
              <w:rPr>
                <w:rFonts w:cstheme="minorHAnsi"/>
                <w:b/>
                <w:bCs/>
              </w:rPr>
            </w:pPr>
            <w:r w:rsidRPr="00B67469">
              <w:rPr>
                <w:rFonts w:cstheme="minorHAnsi"/>
                <w:b/>
                <w:bCs/>
              </w:rPr>
              <w:t xml:space="preserve">Interim </w:t>
            </w:r>
            <w:r w:rsidR="008269EA">
              <w:rPr>
                <w:rFonts w:cstheme="minorHAnsi"/>
                <w:b/>
                <w:bCs/>
              </w:rPr>
              <w:t xml:space="preserve">Actions and </w:t>
            </w:r>
            <w:r w:rsidRPr="00B67469">
              <w:rPr>
                <w:rFonts w:cstheme="minorHAnsi"/>
                <w:b/>
                <w:bCs/>
              </w:rPr>
              <w:t>Risk Management</w:t>
            </w:r>
          </w:p>
        </w:tc>
        <w:tc>
          <w:tcPr>
            <w:tcW w:w="13756" w:type="dxa"/>
            <w:gridSpan w:val="9"/>
          </w:tcPr>
          <w:p w14:paraId="1C9DEDE6" w14:textId="6E97EB25" w:rsidR="001A3CAC" w:rsidRDefault="00B67469" w:rsidP="00C5176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Whilst </w:t>
            </w:r>
            <w:r w:rsidR="00C60AE8">
              <w:rPr>
                <w:rFonts w:cstheme="minorHAnsi"/>
                <w:sz w:val="19"/>
                <w:szCs w:val="19"/>
              </w:rPr>
              <w:t xml:space="preserve">your referral and Contextual Risk Screening tool is being </w:t>
            </w:r>
            <w:r w:rsidR="008F2B21">
              <w:rPr>
                <w:rFonts w:cstheme="minorHAnsi"/>
                <w:sz w:val="19"/>
                <w:szCs w:val="19"/>
              </w:rPr>
              <w:t>processed,</w:t>
            </w:r>
            <w:r w:rsidR="00572989">
              <w:rPr>
                <w:rFonts w:cstheme="minorHAnsi"/>
                <w:sz w:val="19"/>
                <w:szCs w:val="19"/>
              </w:rPr>
              <w:t xml:space="preserve"> </w:t>
            </w:r>
            <w:r w:rsidR="008F2B21">
              <w:rPr>
                <w:rFonts w:cstheme="minorHAnsi"/>
                <w:sz w:val="19"/>
                <w:szCs w:val="19"/>
              </w:rPr>
              <w:t>please outline</w:t>
            </w:r>
            <w:r w:rsidR="00C60AE8">
              <w:rPr>
                <w:rFonts w:cstheme="minorHAnsi"/>
                <w:sz w:val="19"/>
                <w:szCs w:val="19"/>
              </w:rPr>
              <w:t xml:space="preserve"> what measures will you </w:t>
            </w:r>
            <w:r w:rsidR="00E179F6">
              <w:rPr>
                <w:rFonts w:cstheme="minorHAnsi"/>
                <w:sz w:val="19"/>
                <w:szCs w:val="19"/>
              </w:rPr>
              <w:t xml:space="preserve">put in place to manage and mitigate </w:t>
            </w:r>
            <w:r w:rsidR="008D49CF">
              <w:rPr>
                <w:rFonts w:cstheme="minorHAnsi"/>
                <w:sz w:val="19"/>
                <w:szCs w:val="19"/>
              </w:rPr>
              <w:t>risk.</w:t>
            </w:r>
          </w:p>
          <w:p w14:paraId="6F2CFA06" w14:textId="77777777" w:rsid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29B0B5DF" w14:textId="77777777" w:rsid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15CF49BB" w14:textId="77777777" w:rsid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27336F17" w14:textId="77777777" w:rsid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69A0753C" w14:textId="77777777" w:rsidR="003E6D2A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  <w:p w14:paraId="06F792D3" w14:textId="35CB9CA4" w:rsidR="003E6D2A" w:rsidRPr="009B5880" w:rsidRDefault="003E6D2A" w:rsidP="00C5176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5D4044" w14:paraId="7D995DA4" w14:textId="77777777" w:rsidTr="00720290">
        <w:tblPrEx>
          <w:jc w:val="left"/>
        </w:tblPrEx>
        <w:tc>
          <w:tcPr>
            <w:tcW w:w="7694" w:type="dxa"/>
            <w:gridSpan w:val="5"/>
            <w:shd w:val="clear" w:color="auto" w:fill="D9D9D9" w:themeFill="background1" w:themeFillShade="D9"/>
          </w:tcPr>
          <w:p w14:paraId="55669C13" w14:textId="1B7F3DA2" w:rsidR="005D4044" w:rsidRDefault="005D4044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Are there any known peers or associates of concerns connected to this child (please detail all names, </w:t>
            </w:r>
            <w:r w:rsidR="007B4274">
              <w:rPr>
                <w:rFonts w:cstheme="minorHAnsi"/>
                <w:b/>
                <w:sz w:val="24"/>
                <w:szCs w:val="24"/>
              </w:rPr>
              <w:t>nicknames,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alias below)  </w:t>
            </w:r>
          </w:p>
        </w:tc>
        <w:tc>
          <w:tcPr>
            <w:tcW w:w="8036" w:type="dxa"/>
            <w:gridSpan w:val="5"/>
            <w:shd w:val="clear" w:color="auto" w:fill="D9D9D9" w:themeFill="background1" w:themeFillShade="D9"/>
          </w:tcPr>
          <w:p w14:paraId="75D4BE67" w14:textId="63EF508D" w:rsidR="005D4044" w:rsidRDefault="005D4044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Are there any locations, spaces and networks connected to this child (please detail all below</w:t>
            </w:r>
            <w:r w:rsidR="008D3ED2">
              <w:rPr>
                <w:rFonts w:cstheme="minorHAnsi"/>
                <w:b/>
                <w:sz w:val="24"/>
                <w:szCs w:val="24"/>
              </w:rPr>
              <w:t xml:space="preserve"> including online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5D4044" w14:paraId="20408C9C" w14:textId="77777777" w:rsidTr="00720290">
        <w:tblPrEx>
          <w:jc w:val="left"/>
        </w:tblPrEx>
        <w:tc>
          <w:tcPr>
            <w:tcW w:w="7694" w:type="dxa"/>
            <w:gridSpan w:val="5"/>
          </w:tcPr>
          <w:p w14:paraId="3068FB7C" w14:textId="77777777" w:rsidR="005D4044" w:rsidRDefault="005D4044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71D30FB" w14:textId="77777777" w:rsidR="00720290" w:rsidRDefault="00720290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1136D0D" w14:textId="77777777" w:rsidR="00720290" w:rsidRDefault="00720290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63EC311" w14:textId="77777777" w:rsidR="00720290" w:rsidRDefault="00720290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3C7CCA6" w14:textId="77777777" w:rsidR="00720290" w:rsidRDefault="00720290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36" w:type="dxa"/>
            <w:gridSpan w:val="5"/>
          </w:tcPr>
          <w:p w14:paraId="133D79C0" w14:textId="77777777" w:rsidR="005D4044" w:rsidRDefault="005D4044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4316A33" w14:textId="77777777" w:rsidR="005D4044" w:rsidRDefault="005D4044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CD8B263" w14:textId="77777777" w:rsidR="005D4044" w:rsidRDefault="005D4044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F9E6F12" w14:textId="5E273E27" w:rsidR="00FA0B26" w:rsidRDefault="00FA0B26" w:rsidP="00F6059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9B5880">
        <w:rPr>
          <w:rFonts w:cstheme="minorHAnsi"/>
          <w:b/>
          <w:sz w:val="24"/>
          <w:szCs w:val="24"/>
        </w:rPr>
        <w:lastRenderedPageBreak/>
        <w:t>Risk Assessment</w:t>
      </w:r>
    </w:p>
    <w:p w14:paraId="0985BC3E" w14:textId="740D5D9F" w:rsidR="00764A5E" w:rsidRPr="00C8757D" w:rsidRDefault="00764A5E" w:rsidP="00F60594">
      <w:pPr>
        <w:spacing w:line="240" w:lineRule="auto"/>
        <w:jc w:val="both"/>
        <w:rPr>
          <w:rFonts w:cstheme="minorHAnsi"/>
          <w:bCs/>
        </w:rPr>
      </w:pPr>
      <w:r w:rsidRPr="00C8757D">
        <w:rPr>
          <w:rFonts w:cstheme="minorHAnsi"/>
          <w:bCs/>
        </w:rPr>
        <w:t>Please see level descriptor below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55"/>
        <w:gridCol w:w="760"/>
        <w:gridCol w:w="865"/>
        <w:gridCol w:w="1418"/>
        <w:gridCol w:w="861"/>
        <w:gridCol w:w="956"/>
        <w:gridCol w:w="1876"/>
        <w:gridCol w:w="289"/>
        <w:gridCol w:w="956"/>
        <w:gridCol w:w="1985"/>
        <w:gridCol w:w="463"/>
        <w:gridCol w:w="480"/>
        <w:gridCol w:w="1737"/>
        <w:gridCol w:w="1245"/>
      </w:tblGrid>
      <w:tr w:rsidR="00045D63" w14:paraId="7C28D38B" w14:textId="77777777" w:rsidTr="00720290">
        <w:tc>
          <w:tcPr>
            <w:tcW w:w="1555" w:type="dxa"/>
            <w:vMerge w:val="restart"/>
            <w:shd w:val="clear" w:color="auto" w:fill="92D050"/>
          </w:tcPr>
          <w:p w14:paraId="5FE63CA0" w14:textId="5046D18D" w:rsidR="00045D63" w:rsidRPr="00F410A0" w:rsidRDefault="00045D63" w:rsidP="00F60594">
            <w:pPr>
              <w:jc w:val="both"/>
              <w:rPr>
                <w:rFonts w:cstheme="minorHAnsi"/>
                <w:b/>
                <w:color w:val="92D050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3891" w:type="dxa"/>
            <w:gridSpan w:val="13"/>
          </w:tcPr>
          <w:p w14:paraId="1EB0B552" w14:textId="3744D312" w:rsidR="00045D63" w:rsidRDefault="00045D63" w:rsidP="00F60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There is more than one risk indicator which indicates the child is vulnerable to harm and </w:t>
            </w:r>
            <w:r w:rsidR="000D1894">
              <w:rPr>
                <w:rFonts w:cstheme="minorHAnsi"/>
                <w:bCs/>
                <w:i/>
                <w:iCs/>
                <w:sz w:val="20"/>
                <w:szCs w:val="20"/>
              </w:rPr>
              <w:t>concern of</w:t>
            </w:r>
            <w:r w:rsidR="00D61E16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future</w:t>
            </w:r>
            <w:r w:rsidR="000D1894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harm </w:t>
            </w:r>
            <w:r w:rsidR="000D1894">
              <w:rPr>
                <w:rFonts w:cstheme="minorHAnsi"/>
                <w:bCs/>
                <w:i/>
                <w:iCs/>
                <w:sz w:val="20"/>
                <w:szCs w:val="20"/>
              </w:rPr>
              <w:t>is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present. For example, the child is regularly missing school, </w:t>
            </w:r>
            <w:r w:rsidR="00C946F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and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has some tentative connections with other children</w:t>
            </w:r>
            <w:r w:rsidR="00D61E16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r w:rsidR="00C67082">
              <w:rPr>
                <w:rFonts w:cstheme="minorHAnsi"/>
                <w:bCs/>
                <w:i/>
                <w:iCs/>
                <w:sz w:val="20"/>
                <w:szCs w:val="20"/>
              </w:rPr>
              <w:t>spaces,</w:t>
            </w:r>
            <w:r w:rsidR="00D61E16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and netwo</w:t>
            </w:r>
            <w:r w:rsidR="008E165B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 w:rsidR="00D61E16">
              <w:rPr>
                <w:rFonts w:cstheme="minorHAnsi"/>
                <w:bCs/>
                <w:i/>
                <w:iCs/>
                <w:sz w:val="20"/>
                <w:szCs w:val="20"/>
              </w:rPr>
              <w:t>k</w:t>
            </w:r>
            <w:r w:rsidR="008E165B">
              <w:rPr>
                <w:rFonts w:cstheme="minorHAns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8E165B">
              <w:rPr>
                <w:rFonts w:cstheme="minorHAnsi"/>
                <w:bCs/>
                <w:i/>
                <w:iCs/>
                <w:sz w:val="20"/>
                <w:szCs w:val="20"/>
              </w:rPr>
              <w:t>where there are c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ontextual concerns.</w:t>
            </w:r>
          </w:p>
        </w:tc>
      </w:tr>
      <w:tr w:rsidR="00045D63" w14:paraId="133D6679" w14:textId="77777777" w:rsidTr="00720290">
        <w:tc>
          <w:tcPr>
            <w:tcW w:w="1555" w:type="dxa"/>
            <w:vMerge/>
            <w:shd w:val="clear" w:color="auto" w:fill="92D050"/>
          </w:tcPr>
          <w:p w14:paraId="24DCC473" w14:textId="77777777" w:rsidR="00045D63" w:rsidRPr="009B5880" w:rsidRDefault="00045D63" w:rsidP="00045D6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91" w:type="dxa"/>
            <w:gridSpan w:val="13"/>
          </w:tcPr>
          <w:p w14:paraId="446935AF" w14:textId="7AABFF8A" w:rsidR="00045D63" w:rsidRDefault="00045D63" w:rsidP="00045D63">
            <w:pPr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19"/>
                <w:szCs w:val="19"/>
              </w:rPr>
              <w:t>Likely intervention: Targeted Support. The child will be referred for direct work through a Targeted Support intervention and/or group work programme</w:t>
            </w:r>
          </w:p>
        </w:tc>
      </w:tr>
      <w:tr w:rsidR="00C8757D" w14:paraId="4258CC41" w14:textId="77777777" w:rsidTr="00720290">
        <w:tc>
          <w:tcPr>
            <w:tcW w:w="1555" w:type="dxa"/>
            <w:vMerge w:val="restart"/>
            <w:shd w:val="clear" w:color="auto" w:fill="FFC000"/>
          </w:tcPr>
          <w:p w14:paraId="454863A5" w14:textId="1905F7F5" w:rsidR="00C8757D" w:rsidRDefault="00C8757D" w:rsidP="00045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13891" w:type="dxa"/>
            <w:gridSpan w:val="13"/>
          </w:tcPr>
          <w:p w14:paraId="05239D5E" w14:textId="44706AEB" w:rsidR="00C8757D" w:rsidRDefault="00C8757D" w:rsidP="00045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There are a number of risk indicators and some evidence of harm. </w:t>
            </w:r>
            <w:r w:rsidR="008B31D2">
              <w:rPr>
                <w:rFonts w:cstheme="minorHAnsi"/>
                <w:bCs/>
                <w:i/>
                <w:iCs/>
                <w:sz w:val="20"/>
                <w:szCs w:val="20"/>
              </w:rPr>
              <w:t>For example, t</w:t>
            </w:r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he child has been missing overnight,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is known to associate </w:t>
            </w:r>
            <w:r w:rsidR="00897266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where there is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clear evidence of link</w:t>
            </w:r>
            <w:r w:rsidR="00266DEA">
              <w:rPr>
                <w:rFonts w:cstheme="minorHAns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to peers/associate</w:t>
            </w:r>
            <w:r w:rsidR="005A7349">
              <w:rPr>
                <w:rFonts w:cstheme="minorHAns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r w:rsidR="00C67082">
              <w:rPr>
                <w:rFonts w:cstheme="minorHAnsi"/>
                <w:bCs/>
                <w:i/>
                <w:iCs/>
                <w:sz w:val="20"/>
                <w:szCs w:val="20"/>
              </w:rPr>
              <w:t>places,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and networks </w:t>
            </w:r>
            <w:r w:rsidR="000B7454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where there are contextual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concern</w:t>
            </w:r>
            <w:r w:rsidR="00781E98">
              <w:rPr>
                <w:rFonts w:cstheme="minorHAnsi"/>
                <w:bCs/>
                <w:i/>
                <w:iCs/>
                <w:sz w:val="20"/>
                <w:szCs w:val="20"/>
              </w:rPr>
              <w:t>s</w:t>
            </w:r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  <w:r w:rsidR="005A734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8757D" w14:paraId="43974639" w14:textId="77777777" w:rsidTr="00720290">
        <w:tc>
          <w:tcPr>
            <w:tcW w:w="1555" w:type="dxa"/>
            <w:vMerge/>
            <w:shd w:val="clear" w:color="auto" w:fill="FFC000"/>
          </w:tcPr>
          <w:p w14:paraId="419C3AEC" w14:textId="77777777" w:rsidR="00C8757D" w:rsidRPr="009B5880" w:rsidRDefault="00C8757D" w:rsidP="00045D6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91" w:type="dxa"/>
            <w:gridSpan w:val="13"/>
          </w:tcPr>
          <w:p w14:paraId="218D44DB" w14:textId="71175372" w:rsidR="00C8757D" w:rsidRDefault="00C8757D" w:rsidP="00045D63">
            <w:pPr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Likely intervention: Child </w:t>
            </w:r>
            <w:r w:rsidR="00C67082">
              <w:rPr>
                <w:rFonts w:cstheme="minorHAnsi"/>
                <w:bCs/>
                <w:i/>
                <w:iCs/>
                <w:sz w:val="20"/>
                <w:szCs w:val="20"/>
              </w:rPr>
              <w:t>in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Need Plan. The child will also be referred </w:t>
            </w:r>
            <w:r w:rsidR="00C946F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for specialist intervention and support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to </w:t>
            </w:r>
            <w:r w:rsidR="00C946F3">
              <w:rPr>
                <w:rFonts w:cstheme="minorHAnsi"/>
                <w:bCs/>
                <w:i/>
                <w:iCs/>
                <w:sz w:val="20"/>
                <w:szCs w:val="20"/>
              </w:rPr>
              <w:t>manage contextual risk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C946F3" w14:paraId="07FFB77E" w14:textId="77777777" w:rsidTr="00720290">
        <w:tc>
          <w:tcPr>
            <w:tcW w:w="1555" w:type="dxa"/>
            <w:vMerge w:val="restart"/>
            <w:shd w:val="clear" w:color="auto" w:fill="FF0000"/>
          </w:tcPr>
          <w:p w14:paraId="63A0C0CA" w14:textId="55F6C6E5" w:rsidR="00C946F3" w:rsidRDefault="00C946F3" w:rsidP="00045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SIGNIFICANT</w:t>
            </w:r>
          </w:p>
        </w:tc>
        <w:tc>
          <w:tcPr>
            <w:tcW w:w="13891" w:type="dxa"/>
            <w:gridSpan w:val="13"/>
          </w:tcPr>
          <w:p w14:paraId="2910E3CB" w14:textId="76A31751" w:rsidR="00C946F3" w:rsidRDefault="00C946F3" w:rsidP="00045D6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There are multiple risk indicators and clear evidence of harm. For example, the child is regularly missing over-night and for long periods, </w:t>
            </w:r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>regularly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326AB5">
              <w:rPr>
                <w:rFonts w:cstheme="minorHAnsi"/>
                <w:bCs/>
                <w:i/>
                <w:iCs/>
                <w:sz w:val="20"/>
                <w:szCs w:val="20"/>
              </w:rPr>
              <w:t>associating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and is strongly linked </w:t>
            </w:r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>to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other children or adults</w:t>
            </w:r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/associates, </w:t>
            </w:r>
            <w:proofErr w:type="gramStart"/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>places</w:t>
            </w:r>
            <w:proofErr w:type="gramEnd"/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and networks </w:t>
            </w:r>
            <w:r w:rsidR="00781E98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where there are contextual </w:t>
            </w:r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>concern</w:t>
            </w:r>
            <w:r w:rsidR="00781E98">
              <w:rPr>
                <w:rFonts w:cstheme="minorHAnsi"/>
                <w:bCs/>
                <w:i/>
                <w:iCs/>
                <w:sz w:val="20"/>
                <w:szCs w:val="20"/>
              </w:rPr>
              <w:t>s</w:t>
            </w:r>
            <w:r w:rsidR="00723468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C946F3" w14:paraId="527F4727" w14:textId="77777777" w:rsidTr="00720290">
        <w:tc>
          <w:tcPr>
            <w:tcW w:w="1555" w:type="dxa"/>
            <w:vMerge/>
            <w:shd w:val="clear" w:color="auto" w:fill="FF0000"/>
          </w:tcPr>
          <w:p w14:paraId="748461EF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91" w:type="dxa"/>
            <w:gridSpan w:val="13"/>
          </w:tcPr>
          <w:p w14:paraId="15AE1599" w14:textId="107C8483" w:rsidR="00C946F3" w:rsidRDefault="00C946F3" w:rsidP="00C946F3">
            <w:pPr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Likely intervention: Contextual Safeguarding Plan. The child will also be referred for specialist intervention and support to manage contextual risk.</w:t>
            </w:r>
          </w:p>
        </w:tc>
      </w:tr>
      <w:tr w:rsidR="00C946F3" w:rsidRPr="009B5880" w14:paraId="0586D9C4" w14:textId="15A175D0" w:rsidTr="00720290">
        <w:tblPrEx>
          <w:jc w:val="center"/>
        </w:tblPrEx>
        <w:trPr>
          <w:jc w:val="center"/>
        </w:trPr>
        <w:tc>
          <w:tcPr>
            <w:tcW w:w="3180" w:type="dxa"/>
            <w:gridSpan w:val="3"/>
          </w:tcPr>
          <w:p w14:paraId="5C17F4CE" w14:textId="458B8D33" w:rsidR="00C946F3" w:rsidRPr="009B5880" w:rsidRDefault="00C946F3" w:rsidP="00C946F3">
            <w:pPr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 xml:space="preserve">Child Sexual Exploitation </w:t>
            </w:r>
            <w:r w:rsidRPr="009B5880">
              <w:rPr>
                <w:rFonts w:cstheme="minorHAnsi"/>
                <w:sz w:val="24"/>
                <w:szCs w:val="24"/>
              </w:rPr>
              <w:t>(Please tick</w:t>
            </w:r>
            <w:r w:rsidRPr="009B588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5880">
              <w:rPr>
                <w:rFonts w:cstheme="minorHAnsi"/>
                <w:sz w:val="24"/>
                <w:szCs w:val="24"/>
              </w:rPr>
              <w:t>level, leave blank if NA)</w:t>
            </w:r>
          </w:p>
        </w:tc>
        <w:tc>
          <w:tcPr>
            <w:tcW w:w="3235" w:type="dxa"/>
            <w:gridSpan w:val="3"/>
          </w:tcPr>
          <w:p w14:paraId="1E1778ED" w14:textId="5473F9EE" w:rsidR="00C946F3" w:rsidRPr="009B5880" w:rsidRDefault="00C946F3" w:rsidP="00C946F3">
            <w:pPr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 xml:space="preserve">Child Criminal Exploitation </w:t>
            </w:r>
            <w:r w:rsidRPr="009B5880">
              <w:rPr>
                <w:rFonts w:cstheme="minorHAnsi"/>
                <w:sz w:val="24"/>
                <w:szCs w:val="24"/>
              </w:rPr>
              <w:t>(Please tick level, leave blank if NA)</w:t>
            </w:r>
          </w:p>
        </w:tc>
        <w:tc>
          <w:tcPr>
            <w:tcW w:w="3121" w:type="dxa"/>
            <w:gridSpan w:val="3"/>
          </w:tcPr>
          <w:p w14:paraId="5EC72041" w14:textId="4E6C73F2" w:rsidR="00C946F3" w:rsidRPr="009B5880" w:rsidRDefault="00C946F3" w:rsidP="00C946F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 xml:space="preserve">Serious Youth Violence </w:t>
            </w:r>
            <w:r w:rsidRPr="009B5880">
              <w:rPr>
                <w:rFonts w:cstheme="minorHAnsi"/>
                <w:sz w:val="24"/>
                <w:szCs w:val="24"/>
              </w:rPr>
              <w:t>(Please tick level, leave blank if NA)</w:t>
            </w:r>
          </w:p>
        </w:tc>
        <w:tc>
          <w:tcPr>
            <w:tcW w:w="2928" w:type="dxa"/>
            <w:gridSpan w:val="3"/>
          </w:tcPr>
          <w:p w14:paraId="2DB3E36D" w14:textId="089CFCA1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 xml:space="preserve">Radicalisation </w:t>
            </w:r>
            <w:r w:rsidRPr="009B5880">
              <w:rPr>
                <w:rFonts w:cstheme="minorHAnsi"/>
                <w:sz w:val="24"/>
                <w:szCs w:val="24"/>
              </w:rPr>
              <w:t>(Please tick level, leave blank if NA)</w:t>
            </w:r>
          </w:p>
        </w:tc>
        <w:tc>
          <w:tcPr>
            <w:tcW w:w="2982" w:type="dxa"/>
            <w:gridSpan w:val="2"/>
          </w:tcPr>
          <w:p w14:paraId="6E316E7F" w14:textId="0047F628" w:rsidR="00C946F3" w:rsidRPr="009B5880" w:rsidRDefault="00C946F3" w:rsidP="00C946F3">
            <w:pPr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 xml:space="preserve">Other peer on peer/ contextual risk </w:t>
            </w:r>
            <w:r w:rsidRPr="009B5880">
              <w:rPr>
                <w:rFonts w:cstheme="minorHAnsi"/>
                <w:sz w:val="24"/>
                <w:szCs w:val="24"/>
              </w:rPr>
              <w:t>(Please tick level, leave blank if NA)</w:t>
            </w:r>
          </w:p>
        </w:tc>
      </w:tr>
      <w:tr w:rsidR="00C946F3" w:rsidRPr="009B5880" w14:paraId="5AD79F72" w14:textId="7968F857" w:rsidTr="00720290">
        <w:tblPrEx>
          <w:jc w:val="center"/>
        </w:tblPrEx>
        <w:trPr>
          <w:jc w:val="center"/>
        </w:trPr>
        <w:tc>
          <w:tcPr>
            <w:tcW w:w="2315" w:type="dxa"/>
            <w:gridSpan w:val="2"/>
            <w:shd w:val="clear" w:color="auto" w:fill="92D050"/>
          </w:tcPr>
          <w:p w14:paraId="215CFA7D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865" w:type="dxa"/>
          </w:tcPr>
          <w:p w14:paraId="07024F6D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shd w:val="clear" w:color="auto" w:fill="92D050"/>
          </w:tcPr>
          <w:p w14:paraId="7EADBD0B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956" w:type="dxa"/>
          </w:tcPr>
          <w:p w14:paraId="6A3A54E4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shd w:val="clear" w:color="auto" w:fill="92D050"/>
          </w:tcPr>
          <w:p w14:paraId="37A3E4C0" w14:textId="33A251ED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956" w:type="dxa"/>
          </w:tcPr>
          <w:p w14:paraId="194DB379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2D050"/>
          </w:tcPr>
          <w:p w14:paraId="4C450C7F" w14:textId="005BFE8D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943" w:type="dxa"/>
            <w:gridSpan w:val="2"/>
          </w:tcPr>
          <w:p w14:paraId="536417F3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92D050"/>
          </w:tcPr>
          <w:p w14:paraId="4D46C440" w14:textId="0A63EA98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EMERGING</w:t>
            </w:r>
          </w:p>
        </w:tc>
        <w:tc>
          <w:tcPr>
            <w:tcW w:w="1245" w:type="dxa"/>
          </w:tcPr>
          <w:p w14:paraId="4B0C2BB3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46F3" w:rsidRPr="009B5880" w14:paraId="07EC82E0" w14:textId="2CF542E0" w:rsidTr="00720290">
        <w:tblPrEx>
          <w:jc w:val="center"/>
        </w:tblPrEx>
        <w:trPr>
          <w:jc w:val="center"/>
        </w:trPr>
        <w:tc>
          <w:tcPr>
            <w:tcW w:w="2315" w:type="dxa"/>
            <w:gridSpan w:val="2"/>
            <w:shd w:val="clear" w:color="auto" w:fill="FFC000"/>
          </w:tcPr>
          <w:p w14:paraId="1D0CB27B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865" w:type="dxa"/>
          </w:tcPr>
          <w:p w14:paraId="0B27D8E7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shd w:val="clear" w:color="auto" w:fill="FFC000"/>
          </w:tcPr>
          <w:p w14:paraId="12B8BC96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956" w:type="dxa"/>
          </w:tcPr>
          <w:p w14:paraId="54276F7A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shd w:val="clear" w:color="auto" w:fill="FFC000"/>
          </w:tcPr>
          <w:p w14:paraId="71FDD81A" w14:textId="752DC098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956" w:type="dxa"/>
          </w:tcPr>
          <w:p w14:paraId="5042A991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C000"/>
          </w:tcPr>
          <w:p w14:paraId="005F3B95" w14:textId="64410F28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943" w:type="dxa"/>
            <w:gridSpan w:val="2"/>
          </w:tcPr>
          <w:p w14:paraId="569CB12B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FFC000"/>
          </w:tcPr>
          <w:p w14:paraId="6C5B6AE2" w14:textId="362B756D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1245" w:type="dxa"/>
          </w:tcPr>
          <w:p w14:paraId="581364D7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46F3" w:rsidRPr="009B5880" w14:paraId="25465BD8" w14:textId="7B10614C" w:rsidTr="00720290">
        <w:tblPrEx>
          <w:jc w:val="center"/>
        </w:tblPrEx>
        <w:trPr>
          <w:jc w:val="center"/>
        </w:trPr>
        <w:tc>
          <w:tcPr>
            <w:tcW w:w="2315" w:type="dxa"/>
            <w:gridSpan w:val="2"/>
            <w:shd w:val="clear" w:color="auto" w:fill="FF0000"/>
          </w:tcPr>
          <w:p w14:paraId="17657FE7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SIGNIFICANT</w:t>
            </w:r>
          </w:p>
        </w:tc>
        <w:tc>
          <w:tcPr>
            <w:tcW w:w="865" w:type="dxa"/>
          </w:tcPr>
          <w:p w14:paraId="2BE8810F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shd w:val="clear" w:color="auto" w:fill="FF0000"/>
          </w:tcPr>
          <w:p w14:paraId="11ABE283" w14:textId="77777777" w:rsidR="00C946F3" w:rsidRPr="009B5880" w:rsidRDefault="00C946F3" w:rsidP="00C946F3">
            <w:pPr>
              <w:jc w:val="both"/>
              <w:rPr>
                <w:rFonts w:cstheme="minorHAnsi"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SIGNIFICANT</w:t>
            </w:r>
          </w:p>
        </w:tc>
        <w:tc>
          <w:tcPr>
            <w:tcW w:w="956" w:type="dxa"/>
          </w:tcPr>
          <w:p w14:paraId="0A1D68B3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shd w:val="clear" w:color="auto" w:fill="FF0000"/>
          </w:tcPr>
          <w:p w14:paraId="01F0E7C9" w14:textId="77427CB4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SIGNIFICANT</w:t>
            </w:r>
          </w:p>
        </w:tc>
        <w:tc>
          <w:tcPr>
            <w:tcW w:w="956" w:type="dxa"/>
          </w:tcPr>
          <w:p w14:paraId="6A6812C3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0000"/>
          </w:tcPr>
          <w:p w14:paraId="4A5851AB" w14:textId="2EEF6A9E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SIGNIFICANT</w:t>
            </w:r>
          </w:p>
        </w:tc>
        <w:tc>
          <w:tcPr>
            <w:tcW w:w="943" w:type="dxa"/>
            <w:gridSpan w:val="2"/>
          </w:tcPr>
          <w:p w14:paraId="0F581D20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FF0000"/>
          </w:tcPr>
          <w:p w14:paraId="122D7AC9" w14:textId="3C44B6E2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sz w:val="24"/>
                <w:szCs w:val="24"/>
              </w:rPr>
              <w:t>SIGNIFICANT</w:t>
            </w:r>
          </w:p>
        </w:tc>
        <w:tc>
          <w:tcPr>
            <w:tcW w:w="1245" w:type="dxa"/>
          </w:tcPr>
          <w:p w14:paraId="3E718E9B" w14:textId="77777777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46F3" w:rsidRPr="009B5880" w14:paraId="1C62ABD4" w14:textId="77777777" w:rsidTr="00720290">
        <w:tblPrEx>
          <w:jc w:val="center"/>
        </w:tblPrEx>
        <w:trPr>
          <w:jc w:val="center"/>
        </w:trPr>
        <w:tc>
          <w:tcPr>
            <w:tcW w:w="15446" w:type="dxa"/>
            <w:gridSpan w:val="14"/>
            <w:shd w:val="clear" w:color="auto" w:fill="FFFFFF" w:themeFill="background1"/>
          </w:tcPr>
          <w:p w14:paraId="6AB4C766" w14:textId="5A7A2608" w:rsidR="00C946F3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5880">
              <w:rPr>
                <w:rFonts w:cstheme="minorHAnsi"/>
                <w:b/>
                <w:sz w:val="24"/>
                <w:szCs w:val="24"/>
              </w:rPr>
              <w:t>If other peer on peer/contextual risk, please specify and give detail:</w:t>
            </w:r>
          </w:p>
          <w:p w14:paraId="6FC10BA7" w14:textId="77777777" w:rsidR="00720290" w:rsidRDefault="00720290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4065F9C" w14:textId="77777777" w:rsidR="00720290" w:rsidRPr="009B5880" w:rsidRDefault="00720290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AEACA60" w14:textId="094D0490" w:rsidR="00C946F3" w:rsidRPr="009B5880" w:rsidRDefault="00C946F3" w:rsidP="00C946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46F3" w:rsidRPr="009B5880" w14:paraId="487EF54A" w14:textId="0BD42619" w:rsidTr="00720290">
        <w:tc>
          <w:tcPr>
            <w:tcW w:w="4598" w:type="dxa"/>
            <w:gridSpan w:val="4"/>
          </w:tcPr>
          <w:p w14:paraId="2040BEDE" w14:textId="77777777" w:rsidR="00C946F3" w:rsidRDefault="00C946F3" w:rsidP="00C946F3">
            <w:pPr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 xml:space="preserve">Name </w:t>
            </w:r>
            <w:r>
              <w:rPr>
                <w:rFonts w:cstheme="minorHAnsi"/>
                <w:b/>
              </w:rPr>
              <w:t xml:space="preserve">and role </w:t>
            </w:r>
            <w:r w:rsidRPr="009B5880">
              <w:rPr>
                <w:rFonts w:cstheme="minorHAnsi"/>
                <w:b/>
              </w:rPr>
              <w:t>of professional completing Screening</w:t>
            </w:r>
          </w:p>
          <w:p w14:paraId="6D82CD40" w14:textId="7A907C70" w:rsidR="00720290" w:rsidRPr="009B5880" w:rsidRDefault="00720290" w:rsidP="00C946F3">
            <w:pPr>
              <w:rPr>
                <w:rFonts w:cstheme="minorHAnsi"/>
                <w:b/>
              </w:rPr>
            </w:pPr>
          </w:p>
        </w:tc>
        <w:tc>
          <w:tcPr>
            <w:tcW w:w="3693" w:type="dxa"/>
            <w:gridSpan w:val="3"/>
          </w:tcPr>
          <w:p w14:paraId="5DA754A9" w14:textId="77777777" w:rsidR="00C946F3" w:rsidRPr="009B5880" w:rsidRDefault="00C946F3" w:rsidP="00C946F3">
            <w:pPr>
              <w:jc w:val="both"/>
              <w:rPr>
                <w:rFonts w:cstheme="minorHAnsi"/>
                <w:b/>
              </w:rPr>
            </w:pPr>
          </w:p>
          <w:p w14:paraId="4E08F3D4" w14:textId="13E1EF55" w:rsidR="00C946F3" w:rsidRPr="009B5880" w:rsidRDefault="00C946F3" w:rsidP="00C946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693" w:type="dxa"/>
            <w:gridSpan w:val="4"/>
          </w:tcPr>
          <w:p w14:paraId="478CE288" w14:textId="330C9E8A" w:rsidR="00C946F3" w:rsidRPr="009B5880" w:rsidRDefault="00C946F3" w:rsidP="00C946F3">
            <w:pPr>
              <w:jc w:val="both"/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Date of Completion</w:t>
            </w:r>
          </w:p>
        </w:tc>
        <w:tc>
          <w:tcPr>
            <w:tcW w:w="3462" w:type="dxa"/>
            <w:gridSpan w:val="3"/>
          </w:tcPr>
          <w:p w14:paraId="64C634F1" w14:textId="77777777" w:rsidR="00C946F3" w:rsidRPr="009B5880" w:rsidRDefault="00C946F3" w:rsidP="00C946F3">
            <w:pPr>
              <w:jc w:val="both"/>
              <w:rPr>
                <w:rFonts w:cstheme="minorHAnsi"/>
                <w:b/>
              </w:rPr>
            </w:pPr>
          </w:p>
        </w:tc>
      </w:tr>
      <w:tr w:rsidR="00C946F3" w:rsidRPr="009B5880" w14:paraId="425687C8" w14:textId="77777777" w:rsidTr="00720290">
        <w:tc>
          <w:tcPr>
            <w:tcW w:w="4598" w:type="dxa"/>
            <w:gridSpan w:val="4"/>
          </w:tcPr>
          <w:p w14:paraId="3078EEBC" w14:textId="7A973E74" w:rsidR="00C946F3" w:rsidRDefault="00C946F3" w:rsidP="00C946F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and role of manager signing off the </w:t>
            </w:r>
            <w:r w:rsidR="008D49CF">
              <w:rPr>
                <w:rFonts w:cstheme="minorHAnsi"/>
                <w:b/>
              </w:rPr>
              <w:t>Screening.</w:t>
            </w:r>
          </w:p>
          <w:p w14:paraId="0F552DA3" w14:textId="7D47B1BF" w:rsidR="00720290" w:rsidRPr="009B5880" w:rsidRDefault="00720290" w:rsidP="00C946F3">
            <w:pPr>
              <w:rPr>
                <w:rFonts w:cstheme="minorHAnsi"/>
                <w:b/>
              </w:rPr>
            </w:pPr>
          </w:p>
        </w:tc>
        <w:tc>
          <w:tcPr>
            <w:tcW w:w="3693" w:type="dxa"/>
            <w:gridSpan w:val="3"/>
          </w:tcPr>
          <w:p w14:paraId="51C47B0A" w14:textId="77777777" w:rsidR="00C946F3" w:rsidRPr="009B5880" w:rsidRDefault="00C946F3" w:rsidP="00C946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693" w:type="dxa"/>
            <w:gridSpan w:val="4"/>
          </w:tcPr>
          <w:p w14:paraId="79B10AA4" w14:textId="722DC19C" w:rsidR="00C946F3" w:rsidRPr="009B5880" w:rsidRDefault="00C946F3" w:rsidP="00C946F3">
            <w:pPr>
              <w:jc w:val="both"/>
              <w:rPr>
                <w:rFonts w:cstheme="minorHAnsi"/>
                <w:b/>
              </w:rPr>
            </w:pPr>
            <w:r w:rsidRPr="009B5880">
              <w:rPr>
                <w:rFonts w:cstheme="minorHAnsi"/>
                <w:b/>
              </w:rPr>
              <w:t>Date of Completion</w:t>
            </w:r>
          </w:p>
        </w:tc>
        <w:tc>
          <w:tcPr>
            <w:tcW w:w="3462" w:type="dxa"/>
            <w:gridSpan w:val="3"/>
          </w:tcPr>
          <w:p w14:paraId="17F237E2" w14:textId="77777777" w:rsidR="00C946F3" w:rsidRPr="009B5880" w:rsidRDefault="00C946F3" w:rsidP="00C946F3">
            <w:pPr>
              <w:jc w:val="both"/>
              <w:rPr>
                <w:rFonts w:cstheme="minorHAnsi"/>
                <w:b/>
              </w:rPr>
            </w:pPr>
          </w:p>
        </w:tc>
      </w:tr>
    </w:tbl>
    <w:p w14:paraId="6E067DA2" w14:textId="77777777" w:rsidR="00720290" w:rsidRDefault="00720290" w:rsidP="001E2455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DCF9E05" w14:textId="69C60DA6" w:rsidR="001E2455" w:rsidRPr="009B5880" w:rsidRDefault="001E2455" w:rsidP="001E245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B5880">
        <w:rPr>
          <w:rFonts w:cstheme="minorHAnsi"/>
          <w:b/>
          <w:sz w:val="20"/>
          <w:szCs w:val="20"/>
        </w:rPr>
        <w:t xml:space="preserve">Next Steps - </w:t>
      </w:r>
      <w:r w:rsidRPr="009B5880">
        <w:rPr>
          <w:rFonts w:cstheme="minorHAnsi"/>
          <w:sz w:val="20"/>
          <w:szCs w:val="20"/>
        </w:rPr>
        <w:t xml:space="preserve">On completion of the </w:t>
      </w:r>
      <w:r>
        <w:rPr>
          <w:rFonts w:cstheme="minorHAnsi"/>
          <w:sz w:val="20"/>
          <w:szCs w:val="20"/>
        </w:rPr>
        <w:t>Screening Tool</w:t>
      </w:r>
      <w:r w:rsidRPr="009B5880">
        <w:rPr>
          <w:rFonts w:cstheme="minorHAnsi"/>
          <w:sz w:val="20"/>
          <w:szCs w:val="20"/>
        </w:rPr>
        <w:t xml:space="preserve">, please make a professional judgement about the level of </w:t>
      </w:r>
      <w:r>
        <w:rPr>
          <w:rFonts w:cstheme="minorHAnsi"/>
          <w:sz w:val="20"/>
          <w:szCs w:val="20"/>
        </w:rPr>
        <w:t xml:space="preserve">Contextual Risk </w:t>
      </w:r>
      <w:r w:rsidRPr="009B5880">
        <w:rPr>
          <w:rFonts w:cstheme="minorHAnsi"/>
          <w:sz w:val="20"/>
          <w:szCs w:val="20"/>
        </w:rPr>
        <w:t>to the young person</w:t>
      </w:r>
      <w:r>
        <w:rPr>
          <w:rFonts w:cstheme="minorHAnsi"/>
          <w:sz w:val="20"/>
          <w:szCs w:val="20"/>
        </w:rPr>
        <w:t xml:space="preserve"> in the above areas</w:t>
      </w:r>
      <w:r w:rsidRPr="009B5880">
        <w:rPr>
          <w:rFonts w:cstheme="minorHAnsi"/>
          <w:sz w:val="20"/>
          <w:szCs w:val="20"/>
        </w:rPr>
        <w:t>. Please tick against your assessed level</w:t>
      </w:r>
      <w:r>
        <w:rPr>
          <w:rFonts w:cstheme="minorHAnsi"/>
          <w:sz w:val="20"/>
          <w:szCs w:val="20"/>
        </w:rPr>
        <w:t>(s)</w:t>
      </w:r>
      <w:r w:rsidRPr="009B5880">
        <w:rPr>
          <w:rFonts w:cstheme="minorHAnsi"/>
          <w:sz w:val="20"/>
          <w:szCs w:val="20"/>
        </w:rPr>
        <w:t xml:space="preserve"> and discuss with your line manager around appropriate next steps</w:t>
      </w:r>
      <w:r>
        <w:rPr>
          <w:rFonts w:cstheme="minorHAnsi"/>
          <w:sz w:val="20"/>
          <w:szCs w:val="20"/>
        </w:rPr>
        <w:t xml:space="preserve"> and if appropriate a children’s safeguarding referral</w:t>
      </w:r>
      <w:r w:rsidR="005D4044">
        <w:rPr>
          <w:rFonts w:cstheme="minorHAnsi"/>
          <w:sz w:val="20"/>
          <w:szCs w:val="20"/>
        </w:rPr>
        <w:t>.</w:t>
      </w:r>
    </w:p>
    <w:sectPr w:rsidR="001E2455" w:rsidRPr="009B5880" w:rsidSect="000A068A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03CE" w14:textId="77777777" w:rsidR="00E56FB2" w:rsidRDefault="00E56FB2" w:rsidP="001875BD">
      <w:pPr>
        <w:spacing w:after="0" w:line="240" w:lineRule="auto"/>
      </w:pPr>
      <w:r>
        <w:separator/>
      </w:r>
    </w:p>
  </w:endnote>
  <w:endnote w:type="continuationSeparator" w:id="0">
    <w:p w14:paraId="57198BE7" w14:textId="77777777" w:rsidR="00E56FB2" w:rsidRDefault="00E56FB2" w:rsidP="0018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414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AE58C" w14:textId="5178952C" w:rsidR="002D6966" w:rsidRDefault="002D69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D555D" w14:textId="2328218A" w:rsidR="00B25FE0" w:rsidRDefault="00B25FE0" w:rsidP="001265C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95A8" w14:textId="77777777" w:rsidR="00E56FB2" w:rsidRDefault="00E56FB2" w:rsidP="001875BD">
      <w:pPr>
        <w:spacing w:after="0" w:line="240" w:lineRule="auto"/>
      </w:pPr>
      <w:r>
        <w:separator/>
      </w:r>
    </w:p>
  </w:footnote>
  <w:footnote w:type="continuationSeparator" w:id="0">
    <w:p w14:paraId="077E8ADD" w14:textId="77777777" w:rsidR="00E56FB2" w:rsidRDefault="00E56FB2" w:rsidP="0018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955D" w14:textId="09B56E49" w:rsidR="001875BD" w:rsidRPr="001265C1" w:rsidRDefault="00F60594" w:rsidP="00471566">
    <w:pPr>
      <w:pStyle w:val="Header"/>
    </w:pPr>
    <w:r w:rsidRPr="001265C1">
      <w:t xml:space="preserve">Cambridgeshire and Peterborough </w:t>
    </w:r>
    <w:r w:rsidR="005922EF">
      <w:t>Contextual Risk Screening</w:t>
    </w:r>
    <w:r w:rsidR="001265C1" w:rsidRPr="001265C1">
      <w:t xml:space="preserve"> Tool</w:t>
    </w:r>
  </w:p>
  <w:p w14:paraId="50D3EE25" w14:textId="77777777" w:rsidR="001265C1" w:rsidRPr="001265C1" w:rsidRDefault="001265C1" w:rsidP="00471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7" type="#_x0000_t75" style="width:11.25pt;height:11.25pt" o:bullet="t">
        <v:imagedata r:id="rId1" o:title="BD10264_"/>
      </v:shape>
    </w:pict>
  </w:numPicBullet>
  <w:abstractNum w:abstractNumId="0" w15:restartNumberingAfterBreak="0">
    <w:nsid w:val="144D7A8E"/>
    <w:multiLevelType w:val="hybridMultilevel"/>
    <w:tmpl w:val="D772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86AC8"/>
    <w:multiLevelType w:val="hybridMultilevel"/>
    <w:tmpl w:val="A0AEA3DC"/>
    <w:lvl w:ilvl="0" w:tplc="612E950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u w:color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C7742"/>
    <w:multiLevelType w:val="hybridMultilevel"/>
    <w:tmpl w:val="0326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9524F"/>
    <w:multiLevelType w:val="hybridMultilevel"/>
    <w:tmpl w:val="D0C8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61E10"/>
    <w:multiLevelType w:val="hybridMultilevel"/>
    <w:tmpl w:val="F9166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A36FC"/>
    <w:multiLevelType w:val="hybridMultilevel"/>
    <w:tmpl w:val="B12C7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D51A4"/>
    <w:multiLevelType w:val="hybridMultilevel"/>
    <w:tmpl w:val="B12C7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21793">
    <w:abstractNumId w:val="3"/>
  </w:num>
  <w:num w:numId="2" w16cid:durableId="652489102">
    <w:abstractNumId w:val="2"/>
  </w:num>
  <w:num w:numId="3" w16cid:durableId="1044021067">
    <w:abstractNumId w:val="4"/>
  </w:num>
  <w:num w:numId="4" w16cid:durableId="1666543389">
    <w:abstractNumId w:val="6"/>
  </w:num>
  <w:num w:numId="5" w16cid:durableId="924459848">
    <w:abstractNumId w:val="5"/>
  </w:num>
  <w:num w:numId="6" w16cid:durableId="983236717">
    <w:abstractNumId w:val="1"/>
  </w:num>
  <w:num w:numId="7" w16cid:durableId="132816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14"/>
    <w:rsid w:val="00011F35"/>
    <w:rsid w:val="0001355D"/>
    <w:rsid w:val="00023DBA"/>
    <w:rsid w:val="00027E47"/>
    <w:rsid w:val="00030836"/>
    <w:rsid w:val="00035164"/>
    <w:rsid w:val="000432A5"/>
    <w:rsid w:val="00043B19"/>
    <w:rsid w:val="000443F6"/>
    <w:rsid w:val="00045D63"/>
    <w:rsid w:val="000522E2"/>
    <w:rsid w:val="0007760A"/>
    <w:rsid w:val="00080556"/>
    <w:rsid w:val="00081E39"/>
    <w:rsid w:val="0008216C"/>
    <w:rsid w:val="000A068A"/>
    <w:rsid w:val="000A0983"/>
    <w:rsid w:val="000A2C28"/>
    <w:rsid w:val="000B7454"/>
    <w:rsid w:val="000C49F8"/>
    <w:rsid w:val="000D1894"/>
    <w:rsid w:val="000E29CB"/>
    <w:rsid w:val="000E42F5"/>
    <w:rsid w:val="001132C0"/>
    <w:rsid w:val="00113743"/>
    <w:rsid w:val="001214D2"/>
    <w:rsid w:val="00122436"/>
    <w:rsid w:val="001265C1"/>
    <w:rsid w:val="00135B60"/>
    <w:rsid w:val="00152EBF"/>
    <w:rsid w:val="00153866"/>
    <w:rsid w:val="0016093F"/>
    <w:rsid w:val="00161E2C"/>
    <w:rsid w:val="00162411"/>
    <w:rsid w:val="00165B6A"/>
    <w:rsid w:val="00165E42"/>
    <w:rsid w:val="00170738"/>
    <w:rsid w:val="001875BD"/>
    <w:rsid w:val="0019764F"/>
    <w:rsid w:val="00197ED1"/>
    <w:rsid w:val="001A0A88"/>
    <w:rsid w:val="001A3CAC"/>
    <w:rsid w:val="001E1C17"/>
    <w:rsid w:val="001E2455"/>
    <w:rsid w:val="001E4C9D"/>
    <w:rsid w:val="001E7E13"/>
    <w:rsid w:val="001F11DB"/>
    <w:rsid w:val="001F4766"/>
    <w:rsid w:val="002032B6"/>
    <w:rsid w:val="00212DDD"/>
    <w:rsid w:val="00236930"/>
    <w:rsid w:val="0023769E"/>
    <w:rsid w:val="002436C6"/>
    <w:rsid w:val="002444B7"/>
    <w:rsid w:val="00247975"/>
    <w:rsid w:val="00253BA6"/>
    <w:rsid w:val="00266DEA"/>
    <w:rsid w:val="002723D3"/>
    <w:rsid w:val="00272E69"/>
    <w:rsid w:val="002808D2"/>
    <w:rsid w:val="0028714E"/>
    <w:rsid w:val="00295D4B"/>
    <w:rsid w:val="002B6B70"/>
    <w:rsid w:val="002C064B"/>
    <w:rsid w:val="002C15A6"/>
    <w:rsid w:val="002C2BF1"/>
    <w:rsid w:val="002C5ADD"/>
    <w:rsid w:val="002D6966"/>
    <w:rsid w:val="002E2435"/>
    <w:rsid w:val="002F3DE5"/>
    <w:rsid w:val="00326AB5"/>
    <w:rsid w:val="00331643"/>
    <w:rsid w:val="00333E47"/>
    <w:rsid w:val="00335D52"/>
    <w:rsid w:val="003576BF"/>
    <w:rsid w:val="00360F7F"/>
    <w:rsid w:val="0038461B"/>
    <w:rsid w:val="00387326"/>
    <w:rsid w:val="00395485"/>
    <w:rsid w:val="00397890"/>
    <w:rsid w:val="003D16A9"/>
    <w:rsid w:val="003D3090"/>
    <w:rsid w:val="003D6E9C"/>
    <w:rsid w:val="003E0070"/>
    <w:rsid w:val="003E0BF7"/>
    <w:rsid w:val="003E4934"/>
    <w:rsid w:val="003E4DCC"/>
    <w:rsid w:val="003E55FA"/>
    <w:rsid w:val="003E6D2A"/>
    <w:rsid w:val="003F3370"/>
    <w:rsid w:val="00401781"/>
    <w:rsid w:val="0040443B"/>
    <w:rsid w:val="00415D84"/>
    <w:rsid w:val="0042112F"/>
    <w:rsid w:val="00425FFE"/>
    <w:rsid w:val="00427595"/>
    <w:rsid w:val="00434710"/>
    <w:rsid w:val="0044663C"/>
    <w:rsid w:val="00453B2D"/>
    <w:rsid w:val="00471566"/>
    <w:rsid w:val="00475DA7"/>
    <w:rsid w:val="00491BFC"/>
    <w:rsid w:val="004A303B"/>
    <w:rsid w:val="004A4609"/>
    <w:rsid w:val="004A5C04"/>
    <w:rsid w:val="004A7DDC"/>
    <w:rsid w:val="004B2488"/>
    <w:rsid w:val="004B2F34"/>
    <w:rsid w:val="004B325E"/>
    <w:rsid w:val="004C0296"/>
    <w:rsid w:val="004C48D0"/>
    <w:rsid w:val="004C610E"/>
    <w:rsid w:val="004C6AB3"/>
    <w:rsid w:val="004D0CB9"/>
    <w:rsid w:val="004D2482"/>
    <w:rsid w:val="004D4C05"/>
    <w:rsid w:val="004D503B"/>
    <w:rsid w:val="004D6DD2"/>
    <w:rsid w:val="004E5AB6"/>
    <w:rsid w:val="004F12B6"/>
    <w:rsid w:val="004F26FF"/>
    <w:rsid w:val="00502954"/>
    <w:rsid w:val="0050464B"/>
    <w:rsid w:val="00513E14"/>
    <w:rsid w:val="005278C6"/>
    <w:rsid w:val="00536564"/>
    <w:rsid w:val="0054296E"/>
    <w:rsid w:val="005467F2"/>
    <w:rsid w:val="005515C6"/>
    <w:rsid w:val="005567A7"/>
    <w:rsid w:val="00561502"/>
    <w:rsid w:val="005642EE"/>
    <w:rsid w:val="00566996"/>
    <w:rsid w:val="00572989"/>
    <w:rsid w:val="00582769"/>
    <w:rsid w:val="005829AD"/>
    <w:rsid w:val="005869EA"/>
    <w:rsid w:val="005879F5"/>
    <w:rsid w:val="00590E4D"/>
    <w:rsid w:val="005922EF"/>
    <w:rsid w:val="00592907"/>
    <w:rsid w:val="005973A4"/>
    <w:rsid w:val="005A23CB"/>
    <w:rsid w:val="005A282B"/>
    <w:rsid w:val="005A7349"/>
    <w:rsid w:val="005B1D9C"/>
    <w:rsid w:val="005B5C38"/>
    <w:rsid w:val="005B6333"/>
    <w:rsid w:val="005C3600"/>
    <w:rsid w:val="005C6845"/>
    <w:rsid w:val="005D4044"/>
    <w:rsid w:val="005E023B"/>
    <w:rsid w:val="005E044C"/>
    <w:rsid w:val="005E150E"/>
    <w:rsid w:val="005E2551"/>
    <w:rsid w:val="005F23E2"/>
    <w:rsid w:val="00601E28"/>
    <w:rsid w:val="00623988"/>
    <w:rsid w:val="00624A71"/>
    <w:rsid w:val="00640BDE"/>
    <w:rsid w:val="006506C0"/>
    <w:rsid w:val="00650AC5"/>
    <w:rsid w:val="006672FC"/>
    <w:rsid w:val="0067022B"/>
    <w:rsid w:val="0067126B"/>
    <w:rsid w:val="006901EF"/>
    <w:rsid w:val="006921F5"/>
    <w:rsid w:val="006A7A5E"/>
    <w:rsid w:val="006B0354"/>
    <w:rsid w:val="006B1BB9"/>
    <w:rsid w:val="006B3B4D"/>
    <w:rsid w:val="006D04F1"/>
    <w:rsid w:val="006D73E9"/>
    <w:rsid w:val="006F1962"/>
    <w:rsid w:val="0070285D"/>
    <w:rsid w:val="00720290"/>
    <w:rsid w:val="00723468"/>
    <w:rsid w:val="0073661A"/>
    <w:rsid w:val="00736669"/>
    <w:rsid w:val="00747A43"/>
    <w:rsid w:val="00751351"/>
    <w:rsid w:val="00751769"/>
    <w:rsid w:val="00764A5E"/>
    <w:rsid w:val="00773481"/>
    <w:rsid w:val="00781E98"/>
    <w:rsid w:val="007B4274"/>
    <w:rsid w:val="007B4DB6"/>
    <w:rsid w:val="007B5DE9"/>
    <w:rsid w:val="007B7E39"/>
    <w:rsid w:val="007C07C8"/>
    <w:rsid w:val="007C55FE"/>
    <w:rsid w:val="007C57FB"/>
    <w:rsid w:val="007D34FD"/>
    <w:rsid w:val="007E2124"/>
    <w:rsid w:val="007E2F1C"/>
    <w:rsid w:val="007F2DC1"/>
    <w:rsid w:val="007F4C12"/>
    <w:rsid w:val="007F4EE7"/>
    <w:rsid w:val="007F535C"/>
    <w:rsid w:val="007F67AB"/>
    <w:rsid w:val="007F6A26"/>
    <w:rsid w:val="00807E62"/>
    <w:rsid w:val="008110D2"/>
    <w:rsid w:val="008134BD"/>
    <w:rsid w:val="00823381"/>
    <w:rsid w:val="008269EA"/>
    <w:rsid w:val="00834396"/>
    <w:rsid w:val="008344FB"/>
    <w:rsid w:val="0084485F"/>
    <w:rsid w:val="00846B7E"/>
    <w:rsid w:val="008535AD"/>
    <w:rsid w:val="008548AC"/>
    <w:rsid w:val="00857236"/>
    <w:rsid w:val="008601DE"/>
    <w:rsid w:val="00862C6B"/>
    <w:rsid w:val="00863C3E"/>
    <w:rsid w:val="00874B19"/>
    <w:rsid w:val="00884DF5"/>
    <w:rsid w:val="008970ED"/>
    <w:rsid w:val="00897266"/>
    <w:rsid w:val="008A2CC2"/>
    <w:rsid w:val="008B0CF2"/>
    <w:rsid w:val="008B31D2"/>
    <w:rsid w:val="008B3DCE"/>
    <w:rsid w:val="008C4BB2"/>
    <w:rsid w:val="008C67EC"/>
    <w:rsid w:val="008D37C7"/>
    <w:rsid w:val="008D3ED2"/>
    <w:rsid w:val="008D49CF"/>
    <w:rsid w:val="008E065E"/>
    <w:rsid w:val="008E110E"/>
    <w:rsid w:val="008E165B"/>
    <w:rsid w:val="008E17AC"/>
    <w:rsid w:val="008E61D9"/>
    <w:rsid w:val="008F2B21"/>
    <w:rsid w:val="00911CC7"/>
    <w:rsid w:val="009124AF"/>
    <w:rsid w:val="009134F2"/>
    <w:rsid w:val="00914DB0"/>
    <w:rsid w:val="00931C85"/>
    <w:rsid w:val="009412B7"/>
    <w:rsid w:val="00955F68"/>
    <w:rsid w:val="00956C84"/>
    <w:rsid w:val="009678E6"/>
    <w:rsid w:val="00977111"/>
    <w:rsid w:val="00980D8E"/>
    <w:rsid w:val="0099078D"/>
    <w:rsid w:val="00996AEA"/>
    <w:rsid w:val="009A2D65"/>
    <w:rsid w:val="009A4074"/>
    <w:rsid w:val="009A667A"/>
    <w:rsid w:val="009B38C2"/>
    <w:rsid w:val="009B5880"/>
    <w:rsid w:val="009C5C9D"/>
    <w:rsid w:val="009D393B"/>
    <w:rsid w:val="009D3C18"/>
    <w:rsid w:val="009E691C"/>
    <w:rsid w:val="009E7D2E"/>
    <w:rsid w:val="009F1D1A"/>
    <w:rsid w:val="009F59D6"/>
    <w:rsid w:val="00A05B65"/>
    <w:rsid w:val="00A2172C"/>
    <w:rsid w:val="00A30DEB"/>
    <w:rsid w:val="00A30DF3"/>
    <w:rsid w:val="00A36E0C"/>
    <w:rsid w:val="00A37524"/>
    <w:rsid w:val="00A43D9D"/>
    <w:rsid w:val="00A52993"/>
    <w:rsid w:val="00A60BC4"/>
    <w:rsid w:val="00A6516B"/>
    <w:rsid w:val="00A82FAE"/>
    <w:rsid w:val="00A84D8C"/>
    <w:rsid w:val="00AA0F6F"/>
    <w:rsid w:val="00AB4AEA"/>
    <w:rsid w:val="00AB68A9"/>
    <w:rsid w:val="00AD3204"/>
    <w:rsid w:val="00AE1870"/>
    <w:rsid w:val="00AF5FBC"/>
    <w:rsid w:val="00B03718"/>
    <w:rsid w:val="00B104DA"/>
    <w:rsid w:val="00B128A7"/>
    <w:rsid w:val="00B131F6"/>
    <w:rsid w:val="00B16E8D"/>
    <w:rsid w:val="00B176D5"/>
    <w:rsid w:val="00B25FE0"/>
    <w:rsid w:val="00B31AD6"/>
    <w:rsid w:val="00B31D92"/>
    <w:rsid w:val="00B56716"/>
    <w:rsid w:val="00B609E9"/>
    <w:rsid w:val="00B61AD2"/>
    <w:rsid w:val="00B67469"/>
    <w:rsid w:val="00B8132B"/>
    <w:rsid w:val="00B905AD"/>
    <w:rsid w:val="00B907B6"/>
    <w:rsid w:val="00BA1165"/>
    <w:rsid w:val="00BA6B1A"/>
    <w:rsid w:val="00BB5033"/>
    <w:rsid w:val="00BC27ED"/>
    <w:rsid w:val="00BC3EC4"/>
    <w:rsid w:val="00BC4DEE"/>
    <w:rsid w:val="00BE21CB"/>
    <w:rsid w:val="00BE4005"/>
    <w:rsid w:val="00C01EBC"/>
    <w:rsid w:val="00C04AF6"/>
    <w:rsid w:val="00C06CC3"/>
    <w:rsid w:val="00C1384D"/>
    <w:rsid w:val="00C30DB8"/>
    <w:rsid w:val="00C344D3"/>
    <w:rsid w:val="00C36CA8"/>
    <w:rsid w:val="00C40E87"/>
    <w:rsid w:val="00C51766"/>
    <w:rsid w:val="00C52E14"/>
    <w:rsid w:val="00C540B7"/>
    <w:rsid w:val="00C54852"/>
    <w:rsid w:val="00C55BF8"/>
    <w:rsid w:val="00C57430"/>
    <w:rsid w:val="00C60AE8"/>
    <w:rsid w:val="00C67082"/>
    <w:rsid w:val="00C77579"/>
    <w:rsid w:val="00C85AF0"/>
    <w:rsid w:val="00C8757D"/>
    <w:rsid w:val="00C946F3"/>
    <w:rsid w:val="00CA67BF"/>
    <w:rsid w:val="00CB0D8C"/>
    <w:rsid w:val="00CC0BA5"/>
    <w:rsid w:val="00CD32B3"/>
    <w:rsid w:val="00CE5245"/>
    <w:rsid w:val="00CF2C48"/>
    <w:rsid w:val="00CF3150"/>
    <w:rsid w:val="00D0318E"/>
    <w:rsid w:val="00D15088"/>
    <w:rsid w:val="00D15566"/>
    <w:rsid w:val="00D2083E"/>
    <w:rsid w:val="00D362CB"/>
    <w:rsid w:val="00D42DA4"/>
    <w:rsid w:val="00D5047E"/>
    <w:rsid w:val="00D54600"/>
    <w:rsid w:val="00D54AE5"/>
    <w:rsid w:val="00D55714"/>
    <w:rsid w:val="00D600D1"/>
    <w:rsid w:val="00D61E16"/>
    <w:rsid w:val="00D67F71"/>
    <w:rsid w:val="00D71276"/>
    <w:rsid w:val="00D7330F"/>
    <w:rsid w:val="00D86BEB"/>
    <w:rsid w:val="00D87FF5"/>
    <w:rsid w:val="00DD0132"/>
    <w:rsid w:val="00DE1DDC"/>
    <w:rsid w:val="00DE3971"/>
    <w:rsid w:val="00E04914"/>
    <w:rsid w:val="00E06C76"/>
    <w:rsid w:val="00E14652"/>
    <w:rsid w:val="00E179F6"/>
    <w:rsid w:val="00E43D05"/>
    <w:rsid w:val="00E47DD6"/>
    <w:rsid w:val="00E56FB2"/>
    <w:rsid w:val="00E77468"/>
    <w:rsid w:val="00E8159A"/>
    <w:rsid w:val="00E87550"/>
    <w:rsid w:val="00E9356E"/>
    <w:rsid w:val="00EA0B69"/>
    <w:rsid w:val="00EA15DE"/>
    <w:rsid w:val="00EA41B1"/>
    <w:rsid w:val="00EE66D1"/>
    <w:rsid w:val="00EF5F68"/>
    <w:rsid w:val="00EF67C6"/>
    <w:rsid w:val="00F0075E"/>
    <w:rsid w:val="00F214F0"/>
    <w:rsid w:val="00F30688"/>
    <w:rsid w:val="00F34927"/>
    <w:rsid w:val="00F35343"/>
    <w:rsid w:val="00F410A0"/>
    <w:rsid w:val="00F50FF2"/>
    <w:rsid w:val="00F5383E"/>
    <w:rsid w:val="00F60594"/>
    <w:rsid w:val="00F66F06"/>
    <w:rsid w:val="00F81F23"/>
    <w:rsid w:val="00F8300B"/>
    <w:rsid w:val="00F906C6"/>
    <w:rsid w:val="00F95E7D"/>
    <w:rsid w:val="00F978C4"/>
    <w:rsid w:val="00FA0B26"/>
    <w:rsid w:val="00FA36C4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D1BF8DF"/>
  <w15:docId w15:val="{76F5547F-4EAB-429F-93F9-24670A2A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E14"/>
    <w:pPr>
      <w:ind w:left="720"/>
      <w:contextualSpacing/>
    </w:pPr>
  </w:style>
  <w:style w:type="table" w:styleId="TableGrid">
    <w:name w:val="Table Grid"/>
    <w:basedOn w:val="TableNormal"/>
    <w:uiPriority w:val="59"/>
    <w:rsid w:val="006B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5A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2E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0318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BD"/>
  </w:style>
  <w:style w:type="paragraph" w:styleId="Footer">
    <w:name w:val="footer"/>
    <w:basedOn w:val="Normal"/>
    <w:link w:val="FooterChar"/>
    <w:uiPriority w:val="99"/>
    <w:unhideWhenUsed/>
    <w:rsid w:val="0018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BD"/>
  </w:style>
  <w:style w:type="character" w:customStyle="1" w:styleId="Mention1">
    <w:name w:val="Mention1"/>
    <w:basedOn w:val="DefaultParagraphFont"/>
    <w:uiPriority w:val="99"/>
    <w:semiHidden/>
    <w:unhideWhenUsed/>
    <w:rsid w:val="00E43D05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rculate xmlns="ada36f07-8a99-4dcb-9c34-3e87de20e085">true</Circulate>
    <TaxCatchAll xmlns="d68d425d-41c2-419a-bd24-50a461c5967c" xsi:nil="true"/>
    <lcf76f155ced4ddcb4097134ff3c332f xmlns="ada36f07-8a99-4dcb-9c34-3e87de20e0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556E271C77C49A2DD1132E09379C2" ma:contentTypeVersion="19" ma:contentTypeDescription="Create a new document." ma:contentTypeScope="" ma:versionID="fe76c249fe8b0dc1e98b375728a5fd81">
  <xsd:schema xmlns:xsd="http://www.w3.org/2001/XMLSchema" xmlns:xs="http://www.w3.org/2001/XMLSchema" xmlns:p="http://schemas.microsoft.com/office/2006/metadata/properties" xmlns:ns2="ada36f07-8a99-4dcb-9c34-3e87de20e085" xmlns:ns3="d68d425d-41c2-419a-bd24-50a461c5967c" targetNamespace="http://schemas.microsoft.com/office/2006/metadata/properties" ma:root="true" ma:fieldsID="5e57fc2d52749ceaf939038dfa8cd84c" ns2:_="" ns3:_="">
    <xsd:import namespace="ada36f07-8a99-4dcb-9c34-3e87de20e085"/>
    <xsd:import namespace="d68d425d-41c2-419a-bd24-50a461c5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Circulat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6f07-8a99-4dcb-9c34-3e87de20e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irculate" ma:index="19" nillable="true" ma:displayName="Circulate" ma:default="1" ma:description="Papers to send out" ma:format="Dropdown" ma:internalName="Circulate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d425d-41c2-419a-bd24-50a461c5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d89c3d-d30d-478a-8e5b-30ac2e35c5c9}" ma:internalName="TaxCatchAll" ma:showField="CatchAllData" ma:web="d68d425d-41c2-419a-bd24-50a461c5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8AAF0-C369-4FCB-BB1D-A16EF3A36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C7B43-BA30-4858-ACA3-2122D337664E}">
  <ds:schemaRefs>
    <ds:schemaRef ds:uri="http://schemas.microsoft.com/office/2006/metadata/properties"/>
    <ds:schemaRef ds:uri="http://schemas.microsoft.com/office/infopath/2007/PartnerControls"/>
    <ds:schemaRef ds:uri="ada36f07-8a99-4dcb-9c34-3e87de20e085"/>
    <ds:schemaRef ds:uri="d68d425d-41c2-419a-bd24-50a461c5967c"/>
  </ds:schemaRefs>
</ds:datastoreItem>
</file>

<file path=customXml/itemProps3.xml><?xml version="1.0" encoding="utf-8"?>
<ds:datastoreItem xmlns:ds="http://schemas.openxmlformats.org/officeDocument/2006/customXml" ds:itemID="{CF66F563-F20E-4783-96DE-8E3F2EFD2E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15C41-8531-493F-88CA-BAC19D531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36f07-8a99-4dcb-9c34-3e87de20e085"/>
    <ds:schemaRef ds:uri="d68d425d-41c2-419a-bd24-50a461c5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Dyer Claire</dc:creator>
  <cp:lastModifiedBy>Dave Sargent</cp:lastModifiedBy>
  <cp:revision>2</cp:revision>
  <cp:lastPrinted>2018-02-05T16:36:00Z</cp:lastPrinted>
  <dcterms:created xsi:type="dcterms:W3CDTF">2023-11-24T09:57:00Z</dcterms:created>
  <dcterms:modified xsi:type="dcterms:W3CDTF">2023-11-24T09:57:00Z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0x0101001BF556E271C77C49A2DD1132E09379C2</vt:lpwstr>
  </property>
</Properties>
</file>